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0" w:rsidRDefault="00CE7CC3" w:rsidP="00E474C4">
      <w:pPr>
        <w:jc w:val="right"/>
        <w:sectPr w:rsidR="007401E0" w:rsidSect="007401E0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527165" cy="9254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BB" w:rsidRDefault="000E40C2" w:rsidP="00E474C4">
      <w:pPr>
        <w:jc w:val="right"/>
      </w:pPr>
      <w:r w:rsidRPr="000E40C2">
        <w:lastRenderedPageBreak/>
        <w:t>Приложение к приказу</w:t>
      </w:r>
    </w:p>
    <w:p w:rsidR="000E40C2" w:rsidRPr="000E40C2" w:rsidRDefault="000E40C2" w:rsidP="00E474C4">
      <w:pPr>
        <w:jc w:val="right"/>
      </w:pPr>
      <w:r>
        <w:t>от ___________№____________</w:t>
      </w:r>
    </w:p>
    <w:p w:rsidR="00515B8D" w:rsidRPr="00491560" w:rsidRDefault="00515B8D" w:rsidP="00515B8D">
      <w:pPr>
        <w:jc w:val="center"/>
        <w:rPr>
          <w:b/>
          <w:sz w:val="28"/>
          <w:szCs w:val="28"/>
        </w:rPr>
      </w:pPr>
      <w:r w:rsidRPr="00491560">
        <w:rPr>
          <w:b/>
          <w:sz w:val="28"/>
          <w:szCs w:val="28"/>
        </w:rPr>
        <w:t xml:space="preserve">ПЛАН </w:t>
      </w:r>
    </w:p>
    <w:p w:rsidR="00515B8D" w:rsidRPr="00491560" w:rsidRDefault="00515B8D" w:rsidP="00515B8D">
      <w:pPr>
        <w:jc w:val="center"/>
        <w:rPr>
          <w:b/>
          <w:sz w:val="28"/>
          <w:szCs w:val="28"/>
        </w:rPr>
      </w:pPr>
      <w:r w:rsidRPr="00491560">
        <w:rPr>
          <w:b/>
          <w:sz w:val="28"/>
          <w:szCs w:val="28"/>
        </w:rPr>
        <w:t>мероприятий («дорожная карта»)</w:t>
      </w:r>
    </w:p>
    <w:p w:rsidR="00515B8D" w:rsidRPr="00491560" w:rsidRDefault="00515B8D" w:rsidP="00515B8D">
      <w:pPr>
        <w:jc w:val="center"/>
        <w:rPr>
          <w:b/>
          <w:sz w:val="28"/>
          <w:szCs w:val="28"/>
        </w:rPr>
      </w:pPr>
      <w:r w:rsidRPr="00491560">
        <w:rPr>
          <w:b/>
          <w:sz w:val="28"/>
          <w:szCs w:val="28"/>
        </w:rPr>
        <w:t>«Изменения в сфере образования города Тюмени, направленные на повышение эффективности и качества услуг»</w:t>
      </w:r>
    </w:p>
    <w:p w:rsidR="00515B8D" w:rsidRPr="00491560" w:rsidRDefault="00515B8D" w:rsidP="00515B8D">
      <w:pPr>
        <w:jc w:val="center"/>
        <w:rPr>
          <w:b/>
          <w:sz w:val="28"/>
          <w:szCs w:val="28"/>
        </w:rPr>
      </w:pPr>
    </w:p>
    <w:p w:rsidR="00515B8D" w:rsidRPr="00491560" w:rsidRDefault="00515B8D" w:rsidP="00515B8D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91560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менения в дошкольном образовании</w:t>
      </w:r>
      <w:r w:rsidRPr="00491560">
        <w:rPr>
          <w:b/>
          <w:sz w:val="28"/>
          <w:szCs w:val="28"/>
        </w:rPr>
        <w:t>, направленные на повышение эффективности  и качества услуг в сфере образования, соотнесенные с этапами перехода к эффективному контракту</w:t>
      </w:r>
    </w:p>
    <w:p w:rsidR="00515B8D" w:rsidRPr="00491560" w:rsidRDefault="00515B8D" w:rsidP="00515B8D">
      <w:pPr>
        <w:jc w:val="center"/>
        <w:rPr>
          <w:b/>
          <w:sz w:val="28"/>
          <w:szCs w:val="28"/>
        </w:rPr>
      </w:pPr>
    </w:p>
    <w:p w:rsidR="00515B8D" w:rsidRPr="00491560" w:rsidRDefault="00515B8D" w:rsidP="00515B8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91560">
        <w:rPr>
          <w:b/>
          <w:sz w:val="28"/>
          <w:szCs w:val="28"/>
        </w:rPr>
        <w:t>Основные направления</w:t>
      </w:r>
    </w:p>
    <w:p w:rsidR="00515B8D" w:rsidRPr="00491560" w:rsidRDefault="00515B8D" w:rsidP="00515B8D">
      <w:pPr>
        <w:ind w:left="360"/>
        <w:rPr>
          <w:b/>
          <w:sz w:val="28"/>
          <w:szCs w:val="28"/>
        </w:rPr>
      </w:pPr>
    </w:p>
    <w:p w:rsidR="00515B8D" w:rsidRPr="00491560" w:rsidRDefault="00515B8D" w:rsidP="00BE512A">
      <w:pPr>
        <w:numPr>
          <w:ilvl w:val="0"/>
          <w:numId w:val="11"/>
        </w:numPr>
        <w:jc w:val="both"/>
        <w:rPr>
          <w:sz w:val="28"/>
          <w:szCs w:val="28"/>
        </w:rPr>
      </w:pPr>
      <w:r w:rsidRPr="00491560">
        <w:rPr>
          <w:sz w:val="28"/>
          <w:szCs w:val="28"/>
        </w:rPr>
        <w:t>Реализация мероприятий, направленных на ликвидацию дефицита мест для зачисления детей в дошкольные образовательные организации:</w:t>
      </w:r>
    </w:p>
    <w:p w:rsidR="00B27AC4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 w:rsidRPr="00491560">
        <w:rPr>
          <w:sz w:val="28"/>
          <w:szCs w:val="28"/>
        </w:rPr>
        <w:t xml:space="preserve">обеспечение баланса имеющихся мест в образовательных организациях различных типов и потребности в </w:t>
      </w:r>
    </w:p>
    <w:p w:rsidR="00515B8D" w:rsidRDefault="00515B8D" w:rsidP="00BE512A">
      <w:pPr>
        <w:ind w:left="720"/>
        <w:jc w:val="both"/>
        <w:rPr>
          <w:sz w:val="28"/>
          <w:szCs w:val="28"/>
        </w:rPr>
      </w:pPr>
      <w:r w:rsidRPr="00491560">
        <w:rPr>
          <w:sz w:val="28"/>
          <w:szCs w:val="28"/>
        </w:rPr>
        <w:t>соответствии с демографическим прогнозом численности детей, включая развитие вариативных форм дошкольного образования;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предоставления услуг дошкольного образования в соответствии с федеральными государственными  требованиями (утверждены Приказом Министерства образования и науки РФ от  20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 w:rsidR="00BE512A">
        <w:rPr>
          <w:sz w:val="28"/>
          <w:szCs w:val="28"/>
        </w:rPr>
        <w:t>. № 2151);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негосударственного сектора </w:t>
      </w:r>
      <w:r w:rsidR="00E44388">
        <w:rPr>
          <w:sz w:val="28"/>
          <w:szCs w:val="28"/>
        </w:rPr>
        <w:t>в сфере дошкольного образования.</w:t>
      </w:r>
    </w:p>
    <w:p w:rsidR="00515B8D" w:rsidRPr="00491560" w:rsidRDefault="00515B8D" w:rsidP="00BE512A">
      <w:pPr>
        <w:ind w:left="720"/>
        <w:jc w:val="both"/>
        <w:rPr>
          <w:sz w:val="28"/>
          <w:szCs w:val="28"/>
        </w:rPr>
      </w:pPr>
    </w:p>
    <w:p w:rsidR="00515B8D" w:rsidRDefault="00515B8D" w:rsidP="00BE512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современного качества дошкольного образования: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образовательных программ, соответствующих федеральным государственным требованиям;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квалификации, профессионального мастерства и уровня общей культуры педагогических и других работников дошкольных образовательных учреждений;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дошкольного образования;</w:t>
      </w:r>
    </w:p>
    <w:p w:rsidR="00515B8D" w:rsidRDefault="00515B8D" w:rsidP="00BE51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качеством услуг дошкольного образования.</w:t>
      </w:r>
    </w:p>
    <w:p w:rsidR="00E474C4" w:rsidRDefault="00E474C4" w:rsidP="00BE512A">
      <w:pPr>
        <w:ind w:left="360"/>
        <w:jc w:val="both"/>
        <w:rPr>
          <w:sz w:val="28"/>
          <w:szCs w:val="28"/>
        </w:rPr>
        <w:sectPr w:rsidR="00E474C4" w:rsidSect="00E474C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B8D" w:rsidRDefault="00515B8D" w:rsidP="00BE512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эффективного контракта в систему дошкольного образования города Тюмени (в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 г. № 2190 – р):</w:t>
      </w:r>
    </w:p>
    <w:p w:rsidR="00515B8D" w:rsidRDefault="00515B8D" w:rsidP="00515B8D">
      <w:pPr>
        <w:ind w:left="360"/>
        <w:rPr>
          <w:sz w:val="28"/>
          <w:szCs w:val="28"/>
        </w:rPr>
      </w:pPr>
    </w:p>
    <w:p w:rsidR="00515B8D" w:rsidRDefault="00515B8D" w:rsidP="007227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515B8D" w:rsidRDefault="00515B8D" w:rsidP="007227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механизмов эффективного контракта с руководителями образовательных 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515B8D" w:rsidRDefault="00515B8D" w:rsidP="007227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515B8D" w:rsidRDefault="00515B8D" w:rsidP="00515B8D">
      <w:pPr>
        <w:rPr>
          <w:sz w:val="28"/>
          <w:szCs w:val="28"/>
        </w:rPr>
      </w:pPr>
    </w:p>
    <w:p w:rsidR="00515B8D" w:rsidRDefault="00515B8D" w:rsidP="00515B8D">
      <w:pPr>
        <w:rPr>
          <w:sz w:val="28"/>
          <w:szCs w:val="28"/>
        </w:rPr>
      </w:pPr>
    </w:p>
    <w:p w:rsidR="00515B8D" w:rsidRDefault="00515B8D" w:rsidP="0072271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515B8D" w:rsidRDefault="00515B8D" w:rsidP="00722719">
      <w:pPr>
        <w:jc w:val="both"/>
        <w:rPr>
          <w:b/>
          <w:sz w:val="28"/>
          <w:szCs w:val="28"/>
        </w:rPr>
      </w:pPr>
    </w:p>
    <w:p w:rsidR="00515B8D" w:rsidRDefault="00515B8D" w:rsidP="00722719">
      <w:pPr>
        <w:numPr>
          <w:ilvl w:val="0"/>
          <w:numId w:val="13"/>
        </w:numPr>
        <w:jc w:val="both"/>
        <w:rPr>
          <w:sz w:val="28"/>
          <w:szCs w:val="28"/>
        </w:rPr>
      </w:pPr>
      <w:r w:rsidRPr="00651EB4">
        <w:rPr>
          <w:sz w:val="28"/>
          <w:szCs w:val="28"/>
        </w:rPr>
        <w:t xml:space="preserve">Сохранение достигнутого уровня (100 %) </w:t>
      </w:r>
      <w:r>
        <w:rPr>
          <w:sz w:val="28"/>
          <w:szCs w:val="28"/>
        </w:rPr>
        <w:t xml:space="preserve"> охвата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515B8D" w:rsidRDefault="00515B8D" w:rsidP="0072271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 услуг дошкольного образования:</w:t>
      </w:r>
    </w:p>
    <w:p w:rsidR="00515B8D" w:rsidRDefault="00722719" w:rsidP="007227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5B8D">
        <w:rPr>
          <w:sz w:val="28"/>
          <w:szCs w:val="28"/>
        </w:rPr>
        <w:t>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515B8D" w:rsidRDefault="00515B8D" w:rsidP="007227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515B8D" w:rsidRDefault="00515B8D" w:rsidP="0072271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кадрового состава и привлечение молодых талантливых педагогов для работы в дошкольном образовании.</w:t>
      </w:r>
    </w:p>
    <w:p w:rsidR="00515B8D" w:rsidRDefault="00515B8D" w:rsidP="00682886">
      <w:pPr>
        <w:rPr>
          <w:b/>
          <w:sz w:val="28"/>
          <w:szCs w:val="28"/>
        </w:rPr>
      </w:pPr>
    </w:p>
    <w:p w:rsidR="00515B8D" w:rsidRPr="00A226F9" w:rsidRDefault="00515B8D" w:rsidP="00515B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26F9">
        <w:rPr>
          <w:b/>
          <w:sz w:val="28"/>
          <w:szCs w:val="28"/>
        </w:rPr>
        <w:t>. Основные количественные характеристики системы дошкольного образования города Тюмени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639"/>
        <w:gridCol w:w="858"/>
        <w:gridCol w:w="850"/>
        <w:gridCol w:w="842"/>
        <w:gridCol w:w="834"/>
        <w:gridCol w:w="826"/>
        <w:gridCol w:w="818"/>
        <w:gridCol w:w="900"/>
      </w:tblGrid>
      <w:tr w:rsidR="00515B8D" w:rsidRPr="00635165" w:rsidTr="00635165">
        <w:tc>
          <w:tcPr>
            <w:tcW w:w="6948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lastRenderedPageBreak/>
              <w:t>Показатели</w:t>
            </w:r>
          </w:p>
        </w:tc>
        <w:tc>
          <w:tcPr>
            <w:tcW w:w="1639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Единица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измерения</w:t>
            </w:r>
          </w:p>
        </w:tc>
        <w:tc>
          <w:tcPr>
            <w:tcW w:w="858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2012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850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2013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842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2014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834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2015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826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2016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818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2017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  <w:tc>
          <w:tcPr>
            <w:tcW w:w="900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2018</w:t>
            </w:r>
          </w:p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год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 w:rsidRPr="00116AAA">
              <w:t>Численность детей в возрасте 1-7 лет</w:t>
            </w:r>
          </w:p>
        </w:tc>
        <w:tc>
          <w:tcPr>
            <w:tcW w:w="1639" w:type="dxa"/>
          </w:tcPr>
          <w:p w:rsidR="00515B8D" w:rsidRPr="00116AAA" w:rsidRDefault="00515B8D" w:rsidP="00635165">
            <w:pPr>
              <w:jc w:val="center"/>
            </w:pPr>
            <w:r>
              <w:t>чел.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53012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54477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59203</w:t>
            </w:r>
          </w:p>
        </w:tc>
        <w:tc>
          <w:tcPr>
            <w:tcW w:w="834" w:type="dxa"/>
          </w:tcPr>
          <w:p w:rsidR="00515B8D" w:rsidRPr="00116AAA" w:rsidRDefault="00515B8D" w:rsidP="00635165">
            <w:pPr>
              <w:jc w:val="both"/>
            </w:pPr>
            <w:r>
              <w:t>63925</w:t>
            </w:r>
          </w:p>
        </w:tc>
        <w:tc>
          <w:tcPr>
            <w:tcW w:w="826" w:type="dxa"/>
          </w:tcPr>
          <w:p w:rsidR="00515B8D" w:rsidRPr="00116AAA" w:rsidRDefault="00515B8D" w:rsidP="00635165">
            <w:pPr>
              <w:jc w:val="both"/>
            </w:pPr>
            <w:r>
              <w:t>68378</w:t>
            </w:r>
          </w:p>
        </w:tc>
        <w:tc>
          <w:tcPr>
            <w:tcW w:w="818" w:type="dxa"/>
          </w:tcPr>
          <w:p w:rsidR="00515B8D" w:rsidRPr="00116AAA" w:rsidRDefault="00F025D5" w:rsidP="00635165">
            <w:pPr>
              <w:jc w:val="both"/>
            </w:pPr>
            <w:r>
              <w:t>68378</w:t>
            </w:r>
          </w:p>
        </w:tc>
        <w:tc>
          <w:tcPr>
            <w:tcW w:w="900" w:type="dxa"/>
          </w:tcPr>
          <w:p w:rsidR="00515B8D" w:rsidRPr="00116AAA" w:rsidRDefault="00F025D5" w:rsidP="00635165">
            <w:pPr>
              <w:jc w:val="both"/>
            </w:pPr>
            <w:r>
              <w:t>68378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 w:rsidRPr="00116AAA">
              <w:t>Охват детей программами дошкольного образования</w:t>
            </w:r>
          </w:p>
        </w:tc>
        <w:tc>
          <w:tcPr>
            <w:tcW w:w="1639" w:type="dxa"/>
          </w:tcPr>
          <w:p w:rsidR="00515B8D" w:rsidRPr="00116AAA" w:rsidRDefault="00515B8D" w:rsidP="00635165">
            <w:pPr>
              <w:jc w:val="center"/>
            </w:pPr>
            <w:r>
              <w:t>%</w:t>
            </w:r>
          </w:p>
        </w:tc>
        <w:tc>
          <w:tcPr>
            <w:tcW w:w="858" w:type="dxa"/>
          </w:tcPr>
          <w:p w:rsidR="00515B8D" w:rsidRPr="00116AAA" w:rsidRDefault="00F025D5" w:rsidP="00635165">
            <w:pPr>
              <w:jc w:val="both"/>
            </w:pPr>
            <w:r>
              <w:t>70,1</w:t>
            </w:r>
          </w:p>
        </w:tc>
        <w:tc>
          <w:tcPr>
            <w:tcW w:w="850" w:type="dxa"/>
          </w:tcPr>
          <w:p w:rsidR="00515B8D" w:rsidRPr="00116AAA" w:rsidRDefault="00F025D5" w:rsidP="00635165">
            <w:pPr>
              <w:jc w:val="both"/>
            </w:pPr>
            <w:r>
              <w:t>70,6</w:t>
            </w:r>
          </w:p>
        </w:tc>
        <w:tc>
          <w:tcPr>
            <w:tcW w:w="842" w:type="dxa"/>
          </w:tcPr>
          <w:p w:rsidR="00515B8D" w:rsidRPr="00116AAA" w:rsidRDefault="00F025D5" w:rsidP="00635165">
            <w:pPr>
              <w:jc w:val="both"/>
            </w:pPr>
            <w:r>
              <w:t>70,6</w:t>
            </w:r>
          </w:p>
        </w:tc>
        <w:tc>
          <w:tcPr>
            <w:tcW w:w="834" w:type="dxa"/>
          </w:tcPr>
          <w:p w:rsidR="00515B8D" w:rsidRPr="00116AAA" w:rsidRDefault="00F025D5" w:rsidP="00635165">
            <w:pPr>
              <w:jc w:val="both"/>
            </w:pPr>
            <w:r>
              <w:t>70,6</w:t>
            </w:r>
          </w:p>
        </w:tc>
        <w:tc>
          <w:tcPr>
            <w:tcW w:w="826" w:type="dxa"/>
          </w:tcPr>
          <w:p w:rsidR="00515B8D" w:rsidRPr="00116AAA" w:rsidRDefault="00F025D5" w:rsidP="00635165">
            <w:pPr>
              <w:jc w:val="both"/>
            </w:pPr>
            <w:r>
              <w:t>70,7</w:t>
            </w:r>
          </w:p>
        </w:tc>
        <w:tc>
          <w:tcPr>
            <w:tcW w:w="818" w:type="dxa"/>
          </w:tcPr>
          <w:p w:rsidR="00515B8D" w:rsidRPr="00116AAA" w:rsidRDefault="00F025D5" w:rsidP="00635165">
            <w:pPr>
              <w:jc w:val="both"/>
            </w:pPr>
            <w:r>
              <w:t>7</w:t>
            </w:r>
            <w:r w:rsidR="00E33C54">
              <w:t>0,7</w:t>
            </w:r>
          </w:p>
        </w:tc>
        <w:tc>
          <w:tcPr>
            <w:tcW w:w="900" w:type="dxa"/>
          </w:tcPr>
          <w:p w:rsidR="00515B8D" w:rsidRPr="00116AAA" w:rsidRDefault="00F025D5" w:rsidP="00635165">
            <w:pPr>
              <w:jc w:val="both"/>
            </w:pPr>
            <w:r>
              <w:t>7</w:t>
            </w:r>
            <w:r w:rsidR="00E33C54">
              <w:t>0,7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 w:rsidRPr="00116AAA">
              <w:t>Численности воспитанников дошкольных образовательных организаций</w:t>
            </w:r>
          </w:p>
        </w:tc>
        <w:tc>
          <w:tcPr>
            <w:tcW w:w="1639" w:type="dxa"/>
          </w:tcPr>
          <w:p w:rsidR="00515B8D" w:rsidRPr="00116AAA" w:rsidRDefault="00515B8D" w:rsidP="00635165">
            <w:pPr>
              <w:jc w:val="center"/>
            </w:pPr>
            <w:r>
              <w:t>чел.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37147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38480</w:t>
            </w:r>
          </w:p>
        </w:tc>
        <w:tc>
          <w:tcPr>
            <w:tcW w:w="842" w:type="dxa"/>
          </w:tcPr>
          <w:p w:rsidR="00515B8D" w:rsidRPr="00116AAA" w:rsidRDefault="00F60104" w:rsidP="00635165">
            <w:pPr>
              <w:jc w:val="both"/>
            </w:pPr>
            <w:r>
              <w:t>41797</w:t>
            </w:r>
          </w:p>
        </w:tc>
        <w:tc>
          <w:tcPr>
            <w:tcW w:w="834" w:type="dxa"/>
          </w:tcPr>
          <w:p w:rsidR="00515B8D" w:rsidRPr="00116AAA" w:rsidRDefault="00515B8D" w:rsidP="00635165">
            <w:pPr>
              <w:jc w:val="both"/>
            </w:pPr>
            <w:r>
              <w:t>4</w:t>
            </w:r>
            <w:r w:rsidR="00F60104">
              <w:t>5163</w:t>
            </w:r>
          </w:p>
        </w:tc>
        <w:tc>
          <w:tcPr>
            <w:tcW w:w="826" w:type="dxa"/>
          </w:tcPr>
          <w:p w:rsidR="00515B8D" w:rsidRPr="00116AAA" w:rsidRDefault="00515B8D" w:rsidP="00635165">
            <w:pPr>
              <w:jc w:val="both"/>
            </w:pPr>
            <w:r>
              <w:t>4</w:t>
            </w:r>
            <w:r w:rsidR="00F60104">
              <w:t>83</w:t>
            </w:r>
            <w:r w:rsidR="00F025D5">
              <w:t>43</w:t>
            </w:r>
          </w:p>
        </w:tc>
        <w:tc>
          <w:tcPr>
            <w:tcW w:w="818" w:type="dxa"/>
          </w:tcPr>
          <w:p w:rsidR="00515B8D" w:rsidRPr="00116AAA" w:rsidRDefault="00F025D5" w:rsidP="00635165">
            <w:pPr>
              <w:jc w:val="both"/>
            </w:pPr>
            <w:r>
              <w:t>48</w:t>
            </w:r>
            <w:r w:rsidR="00E33C54">
              <w:t>343</w:t>
            </w:r>
          </w:p>
        </w:tc>
        <w:tc>
          <w:tcPr>
            <w:tcW w:w="900" w:type="dxa"/>
          </w:tcPr>
          <w:p w:rsidR="00515B8D" w:rsidRPr="00116AAA" w:rsidRDefault="00F025D5" w:rsidP="00635165">
            <w:pPr>
              <w:jc w:val="both"/>
            </w:pPr>
            <w:r>
              <w:t>48</w:t>
            </w:r>
            <w:r w:rsidR="00E33C54">
              <w:t>343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 w:rsidRPr="00116AAA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639" w:type="dxa"/>
          </w:tcPr>
          <w:p w:rsidR="00515B8D" w:rsidRPr="00116AAA" w:rsidRDefault="00515B8D" w:rsidP="00635165">
            <w:pPr>
              <w:jc w:val="center"/>
            </w:pPr>
            <w:r>
              <w:t>мест</w:t>
            </w:r>
          </w:p>
        </w:tc>
        <w:tc>
          <w:tcPr>
            <w:tcW w:w="858" w:type="dxa"/>
          </w:tcPr>
          <w:p w:rsidR="00515B8D" w:rsidRPr="00116AAA" w:rsidRDefault="00F025D5" w:rsidP="00635165">
            <w:pPr>
              <w:jc w:val="both"/>
            </w:pPr>
            <w:r>
              <w:t>4085</w:t>
            </w:r>
          </w:p>
        </w:tc>
        <w:tc>
          <w:tcPr>
            <w:tcW w:w="850" w:type="dxa"/>
          </w:tcPr>
          <w:p w:rsidR="00515B8D" w:rsidRPr="00116AAA" w:rsidRDefault="00F025D5" w:rsidP="00635165">
            <w:pPr>
              <w:jc w:val="both"/>
            </w:pPr>
            <w:r>
              <w:t>4475</w:t>
            </w:r>
          </w:p>
        </w:tc>
        <w:tc>
          <w:tcPr>
            <w:tcW w:w="842" w:type="dxa"/>
          </w:tcPr>
          <w:p w:rsidR="00515B8D" w:rsidRPr="00116AAA" w:rsidRDefault="00DA332B" w:rsidP="00635165">
            <w:pPr>
              <w:jc w:val="both"/>
            </w:pPr>
            <w:r>
              <w:t>4351</w:t>
            </w:r>
          </w:p>
        </w:tc>
        <w:tc>
          <w:tcPr>
            <w:tcW w:w="834" w:type="dxa"/>
          </w:tcPr>
          <w:p w:rsidR="00515B8D" w:rsidRPr="00116AAA" w:rsidRDefault="00DA332B" w:rsidP="00635165">
            <w:pPr>
              <w:jc w:val="both"/>
            </w:pPr>
            <w:r>
              <w:t>4690</w:t>
            </w:r>
          </w:p>
        </w:tc>
        <w:tc>
          <w:tcPr>
            <w:tcW w:w="826" w:type="dxa"/>
          </w:tcPr>
          <w:p w:rsidR="00515B8D" w:rsidRPr="00116AAA" w:rsidRDefault="00DA332B" w:rsidP="00635165">
            <w:pPr>
              <w:jc w:val="both"/>
            </w:pPr>
            <w:r>
              <w:t>5008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5008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5008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 w:rsidRPr="00116AAA">
              <w:t>Инструменты сокращения очереди в дошкольные образовательные организации (ежегодно) – всего</w:t>
            </w:r>
          </w:p>
          <w:p w:rsidR="00515B8D" w:rsidRPr="00116AAA" w:rsidRDefault="00515B8D" w:rsidP="00635165">
            <w:pPr>
              <w:jc w:val="right"/>
            </w:pPr>
            <w:r w:rsidRPr="00116AAA">
              <w:t>в том числе: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560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1540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1220</w:t>
            </w:r>
          </w:p>
        </w:tc>
        <w:tc>
          <w:tcPr>
            <w:tcW w:w="834" w:type="dxa"/>
          </w:tcPr>
          <w:p w:rsidR="00515B8D" w:rsidRPr="00116AAA" w:rsidRDefault="00665B94" w:rsidP="00635165">
            <w:pPr>
              <w:jc w:val="both"/>
            </w:pPr>
            <w:r>
              <w:t>340</w:t>
            </w:r>
          </w:p>
        </w:tc>
        <w:tc>
          <w:tcPr>
            <w:tcW w:w="826" w:type="dxa"/>
          </w:tcPr>
          <w:p w:rsidR="00515B8D" w:rsidRPr="00116AAA" w:rsidRDefault="00665B9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665B9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665B9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>
              <w:t>за счет увеличения числа мест в группах кратковременного пребывания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15B8D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>
              <w:t>за счет расширения альтернативных форм дошкольного образования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15B8D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Default="00515B8D" w:rsidP="00635165">
            <w:pPr>
              <w:jc w:val="both"/>
            </w:pPr>
            <w:r>
              <w:t>за счет вновь создаваемых мест в дошкольных образовательных организациях – всего,</w:t>
            </w:r>
          </w:p>
          <w:p w:rsidR="00515B8D" w:rsidRPr="00116AAA" w:rsidRDefault="00515B8D" w:rsidP="00635165">
            <w:pPr>
              <w:jc w:val="both"/>
            </w:pPr>
            <w:r>
              <w:t>из них: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560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1540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1220</w:t>
            </w:r>
          </w:p>
        </w:tc>
        <w:tc>
          <w:tcPr>
            <w:tcW w:w="834" w:type="dxa"/>
          </w:tcPr>
          <w:p w:rsidR="00515B8D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>
              <w:t>- строительство новых зданий дошкольных образовательных организаций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15B8D" w:rsidRPr="00116AAA" w:rsidRDefault="00F60104" w:rsidP="00635165">
            <w:pPr>
              <w:jc w:val="both"/>
            </w:pPr>
            <w:r>
              <w:t>460</w:t>
            </w:r>
          </w:p>
        </w:tc>
        <w:tc>
          <w:tcPr>
            <w:tcW w:w="842" w:type="dxa"/>
          </w:tcPr>
          <w:p w:rsidR="00515B8D" w:rsidRPr="00116AAA" w:rsidRDefault="00F60104" w:rsidP="00635165">
            <w:pPr>
              <w:jc w:val="both"/>
            </w:pPr>
            <w:r>
              <w:t>600</w:t>
            </w:r>
          </w:p>
        </w:tc>
        <w:tc>
          <w:tcPr>
            <w:tcW w:w="834" w:type="dxa"/>
          </w:tcPr>
          <w:p w:rsidR="00515B8D" w:rsidRPr="00116AAA" w:rsidRDefault="00665B94" w:rsidP="00635165">
            <w:pPr>
              <w:jc w:val="both"/>
            </w:pPr>
            <w:r>
              <w:t>340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>
              <w:t>- 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40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15B8D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515B8D" w:rsidRPr="00116AAA" w:rsidTr="00635165">
        <w:tc>
          <w:tcPr>
            <w:tcW w:w="6948" w:type="dxa"/>
          </w:tcPr>
          <w:p w:rsidR="00515B8D" w:rsidRPr="00116AAA" w:rsidRDefault="00515B8D" w:rsidP="00635165">
            <w:pPr>
              <w:jc w:val="both"/>
            </w:pPr>
            <w:r>
              <w:t>- 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639" w:type="dxa"/>
          </w:tcPr>
          <w:p w:rsidR="00515B8D" w:rsidRDefault="00515B8D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515B8D" w:rsidRPr="00116AAA" w:rsidRDefault="00515B8D" w:rsidP="00635165">
            <w:pPr>
              <w:jc w:val="both"/>
            </w:pPr>
            <w:r>
              <w:t>480</w:t>
            </w:r>
          </w:p>
        </w:tc>
        <w:tc>
          <w:tcPr>
            <w:tcW w:w="850" w:type="dxa"/>
          </w:tcPr>
          <w:p w:rsidR="00515B8D" w:rsidRPr="00116AAA" w:rsidRDefault="00515B8D" w:rsidP="00635165">
            <w:pPr>
              <w:jc w:val="both"/>
            </w:pPr>
            <w:r>
              <w:t>660</w:t>
            </w:r>
          </w:p>
        </w:tc>
        <w:tc>
          <w:tcPr>
            <w:tcW w:w="842" w:type="dxa"/>
          </w:tcPr>
          <w:p w:rsidR="00515B8D" w:rsidRPr="00116AAA" w:rsidRDefault="00515B8D" w:rsidP="00635165">
            <w:pPr>
              <w:jc w:val="both"/>
            </w:pPr>
            <w:r>
              <w:t>380</w:t>
            </w:r>
          </w:p>
        </w:tc>
        <w:tc>
          <w:tcPr>
            <w:tcW w:w="834" w:type="dxa"/>
          </w:tcPr>
          <w:p w:rsidR="00515B8D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515B8D" w:rsidRPr="00116AAA" w:rsidRDefault="00E33C54" w:rsidP="00635165">
            <w:pPr>
              <w:jc w:val="both"/>
            </w:pPr>
            <w:r>
              <w:t>-</w:t>
            </w:r>
          </w:p>
        </w:tc>
      </w:tr>
      <w:tr w:rsidR="00F60104" w:rsidRPr="00116AAA" w:rsidTr="00635165">
        <w:tc>
          <w:tcPr>
            <w:tcW w:w="6948" w:type="dxa"/>
          </w:tcPr>
          <w:p w:rsidR="00F60104" w:rsidRDefault="00F60104" w:rsidP="00635165">
            <w:pPr>
              <w:jc w:val="both"/>
            </w:pPr>
            <w:r>
              <w:t>- за счет приобретения зданий дошкольных организаций  у частных инвесторов</w:t>
            </w:r>
          </w:p>
        </w:tc>
        <w:tc>
          <w:tcPr>
            <w:tcW w:w="1639" w:type="dxa"/>
          </w:tcPr>
          <w:p w:rsidR="00F60104" w:rsidRPr="00DA7498" w:rsidRDefault="00F60104" w:rsidP="00635165">
            <w:pPr>
              <w:jc w:val="center"/>
            </w:pPr>
            <w:r>
              <w:t xml:space="preserve">мест </w:t>
            </w:r>
          </w:p>
        </w:tc>
        <w:tc>
          <w:tcPr>
            <w:tcW w:w="858" w:type="dxa"/>
          </w:tcPr>
          <w:p w:rsidR="00F60104" w:rsidRPr="00116AAA" w:rsidRDefault="001358FF" w:rsidP="0063516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0104" w:rsidRPr="00116AAA" w:rsidRDefault="00F60104" w:rsidP="00635165">
            <w:pPr>
              <w:jc w:val="center"/>
            </w:pPr>
            <w:r>
              <w:t>380</w:t>
            </w:r>
          </w:p>
        </w:tc>
        <w:tc>
          <w:tcPr>
            <w:tcW w:w="842" w:type="dxa"/>
          </w:tcPr>
          <w:p w:rsidR="00F60104" w:rsidRDefault="00F60104" w:rsidP="00635165">
            <w:pPr>
              <w:jc w:val="both"/>
            </w:pPr>
            <w:r>
              <w:t>240</w:t>
            </w:r>
          </w:p>
        </w:tc>
        <w:tc>
          <w:tcPr>
            <w:tcW w:w="834" w:type="dxa"/>
          </w:tcPr>
          <w:p w:rsidR="00F60104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</w:tr>
      <w:tr w:rsidR="00F60104" w:rsidRPr="00116AAA" w:rsidTr="00635165">
        <w:tc>
          <w:tcPr>
            <w:tcW w:w="6948" w:type="dxa"/>
          </w:tcPr>
          <w:p w:rsidR="00F60104" w:rsidRPr="00116AAA" w:rsidRDefault="00F60104" w:rsidP="00635165">
            <w:pPr>
              <w:jc w:val="both"/>
            </w:pPr>
            <w:r>
              <w:t>- реконструкция с увеличением мощности дошкольных образовательных организаций</w:t>
            </w:r>
          </w:p>
        </w:tc>
        <w:tc>
          <w:tcPr>
            <w:tcW w:w="1639" w:type="dxa"/>
          </w:tcPr>
          <w:p w:rsidR="00F60104" w:rsidRDefault="00F60104" w:rsidP="00635165">
            <w:pPr>
              <w:jc w:val="center"/>
            </w:pPr>
            <w:r w:rsidRPr="00DA7498">
              <w:t>мест</w:t>
            </w:r>
          </w:p>
        </w:tc>
        <w:tc>
          <w:tcPr>
            <w:tcW w:w="858" w:type="dxa"/>
          </w:tcPr>
          <w:p w:rsidR="00F60104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0104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42" w:type="dxa"/>
          </w:tcPr>
          <w:p w:rsidR="00F60104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34" w:type="dxa"/>
          </w:tcPr>
          <w:p w:rsidR="00F60104" w:rsidRPr="00116AAA" w:rsidRDefault="001358FF" w:rsidP="00635165">
            <w:pPr>
              <w:jc w:val="both"/>
            </w:pPr>
            <w:r>
              <w:t>0</w:t>
            </w:r>
          </w:p>
        </w:tc>
        <w:tc>
          <w:tcPr>
            <w:tcW w:w="826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818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F60104" w:rsidRPr="00116AAA" w:rsidRDefault="00E33C54" w:rsidP="00635165">
            <w:pPr>
              <w:jc w:val="both"/>
            </w:pPr>
            <w:r>
              <w:t>-</w:t>
            </w:r>
          </w:p>
        </w:tc>
      </w:tr>
      <w:tr w:rsidR="00F60104" w:rsidRPr="00116AAA" w:rsidTr="00635165">
        <w:tc>
          <w:tcPr>
            <w:tcW w:w="6948" w:type="dxa"/>
          </w:tcPr>
          <w:p w:rsidR="00F60104" w:rsidRDefault="00F60104" w:rsidP="00635165">
            <w:pPr>
              <w:jc w:val="both"/>
            </w:pPr>
            <w:r>
              <w:t>Численность работников дошкольного образования – всего</w:t>
            </w:r>
          </w:p>
          <w:p w:rsidR="00F60104" w:rsidRDefault="00F60104" w:rsidP="00635165">
            <w:pPr>
              <w:jc w:val="both"/>
            </w:pPr>
            <w:r>
              <w:t>в том числе:</w:t>
            </w:r>
          </w:p>
          <w:p w:rsidR="00F60104" w:rsidRPr="00116AAA" w:rsidRDefault="00F60104" w:rsidP="00635165">
            <w:pPr>
              <w:jc w:val="right"/>
            </w:pPr>
            <w:r>
              <w:t>педагогические работники</w:t>
            </w:r>
          </w:p>
        </w:tc>
        <w:tc>
          <w:tcPr>
            <w:tcW w:w="1639" w:type="dxa"/>
          </w:tcPr>
          <w:p w:rsidR="00F60104" w:rsidRPr="00116AAA" w:rsidRDefault="00F60104" w:rsidP="00635165">
            <w:pPr>
              <w:jc w:val="center"/>
            </w:pPr>
            <w:r>
              <w:t>чел.</w:t>
            </w:r>
          </w:p>
        </w:tc>
        <w:tc>
          <w:tcPr>
            <w:tcW w:w="858" w:type="dxa"/>
          </w:tcPr>
          <w:p w:rsidR="00F60104" w:rsidRPr="00F60104" w:rsidRDefault="00F60104" w:rsidP="00635165">
            <w:pPr>
              <w:jc w:val="both"/>
            </w:pPr>
            <w:r w:rsidRPr="00F60104">
              <w:t>5125</w:t>
            </w:r>
          </w:p>
          <w:p w:rsidR="00F60104" w:rsidRPr="00F60104" w:rsidRDefault="00F60104" w:rsidP="00635165">
            <w:pPr>
              <w:jc w:val="both"/>
            </w:pPr>
            <w:r w:rsidRPr="00F60104">
              <w:t>2255</w:t>
            </w:r>
          </w:p>
        </w:tc>
        <w:tc>
          <w:tcPr>
            <w:tcW w:w="850" w:type="dxa"/>
          </w:tcPr>
          <w:p w:rsidR="00F60104" w:rsidRPr="00F60104" w:rsidRDefault="00F60104" w:rsidP="00635165">
            <w:pPr>
              <w:jc w:val="both"/>
            </w:pPr>
            <w:r w:rsidRPr="00F60104">
              <w:t>5072</w:t>
            </w:r>
          </w:p>
          <w:p w:rsidR="00F60104" w:rsidRPr="00F60104" w:rsidRDefault="00F60104" w:rsidP="00635165">
            <w:pPr>
              <w:jc w:val="both"/>
            </w:pPr>
            <w:r w:rsidRPr="00F60104">
              <w:t>2230</w:t>
            </w:r>
          </w:p>
        </w:tc>
        <w:tc>
          <w:tcPr>
            <w:tcW w:w="842" w:type="dxa"/>
          </w:tcPr>
          <w:p w:rsidR="001358FF" w:rsidRDefault="001358FF" w:rsidP="00635165">
            <w:pPr>
              <w:jc w:val="both"/>
            </w:pPr>
            <w:r>
              <w:t>5090</w:t>
            </w:r>
          </w:p>
          <w:p w:rsidR="00F60104" w:rsidRPr="00116AAA" w:rsidRDefault="001358FF" w:rsidP="00635165">
            <w:pPr>
              <w:jc w:val="both"/>
            </w:pPr>
            <w:r>
              <w:t>2240</w:t>
            </w:r>
          </w:p>
        </w:tc>
        <w:tc>
          <w:tcPr>
            <w:tcW w:w="834" w:type="dxa"/>
          </w:tcPr>
          <w:p w:rsidR="001358FF" w:rsidRDefault="001358FF" w:rsidP="00635165">
            <w:pPr>
              <w:jc w:val="both"/>
            </w:pPr>
            <w:r>
              <w:t>5260</w:t>
            </w:r>
          </w:p>
          <w:p w:rsidR="00F60104" w:rsidRPr="00116AAA" w:rsidRDefault="001358FF" w:rsidP="00635165">
            <w:pPr>
              <w:jc w:val="both"/>
            </w:pPr>
            <w:r>
              <w:t>2420</w:t>
            </w:r>
          </w:p>
        </w:tc>
        <w:tc>
          <w:tcPr>
            <w:tcW w:w="826" w:type="dxa"/>
          </w:tcPr>
          <w:p w:rsidR="001358FF" w:rsidRDefault="001358FF" w:rsidP="00635165">
            <w:pPr>
              <w:jc w:val="both"/>
            </w:pPr>
            <w:r>
              <w:t>5260</w:t>
            </w:r>
          </w:p>
          <w:p w:rsidR="00F60104" w:rsidRPr="00116AAA" w:rsidRDefault="001358FF" w:rsidP="00635165">
            <w:pPr>
              <w:jc w:val="both"/>
            </w:pPr>
            <w:r>
              <w:t>2589</w:t>
            </w:r>
          </w:p>
        </w:tc>
        <w:tc>
          <w:tcPr>
            <w:tcW w:w="818" w:type="dxa"/>
          </w:tcPr>
          <w:p w:rsidR="00F60104" w:rsidRDefault="001358FF" w:rsidP="00635165">
            <w:pPr>
              <w:jc w:val="both"/>
            </w:pPr>
            <w:r>
              <w:t>5260</w:t>
            </w:r>
          </w:p>
          <w:p w:rsidR="001358FF" w:rsidRPr="00116AAA" w:rsidRDefault="001358FF" w:rsidP="00635165">
            <w:pPr>
              <w:jc w:val="both"/>
            </w:pPr>
            <w:r>
              <w:t>2589</w:t>
            </w:r>
          </w:p>
        </w:tc>
        <w:tc>
          <w:tcPr>
            <w:tcW w:w="900" w:type="dxa"/>
          </w:tcPr>
          <w:p w:rsidR="00F60104" w:rsidRDefault="001358FF" w:rsidP="00635165">
            <w:pPr>
              <w:jc w:val="both"/>
            </w:pPr>
            <w:r>
              <w:t>5260</w:t>
            </w:r>
          </w:p>
          <w:p w:rsidR="001358FF" w:rsidRPr="00116AAA" w:rsidRDefault="001358FF" w:rsidP="00635165">
            <w:pPr>
              <w:jc w:val="both"/>
            </w:pPr>
            <w:r>
              <w:t>2589</w:t>
            </w:r>
          </w:p>
        </w:tc>
      </w:tr>
      <w:tr w:rsidR="00F60104" w:rsidRPr="00116AAA" w:rsidTr="00635165">
        <w:tc>
          <w:tcPr>
            <w:tcW w:w="6948" w:type="dxa"/>
          </w:tcPr>
          <w:p w:rsidR="00F60104" w:rsidRPr="00116AAA" w:rsidRDefault="00F60104" w:rsidP="00635165">
            <w:pPr>
              <w:jc w:val="both"/>
            </w:pPr>
            <w:r>
              <w:t xml:space="preserve">Численности воспитанников организаций дошкольного </w:t>
            </w:r>
            <w:r>
              <w:lastRenderedPageBreak/>
              <w:t>образования в расчете на 1 педагогического работника</w:t>
            </w:r>
          </w:p>
        </w:tc>
        <w:tc>
          <w:tcPr>
            <w:tcW w:w="1639" w:type="dxa"/>
          </w:tcPr>
          <w:p w:rsidR="00F60104" w:rsidRPr="00116AAA" w:rsidRDefault="00F60104" w:rsidP="00635165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858" w:type="dxa"/>
          </w:tcPr>
          <w:p w:rsidR="00F60104" w:rsidRPr="00116AAA" w:rsidRDefault="00F633E8" w:rsidP="00635165">
            <w:pPr>
              <w:jc w:val="both"/>
            </w:pPr>
            <w:r>
              <w:t>16,4</w:t>
            </w:r>
          </w:p>
        </w:tc>
        <w:tc>
          <w:tcPr>
            <w:tcW w:w="850" w:type="dxa"/>
          </w:tcPr>
          <w:p w:rsidR="00F60104" w:rsidRPr="00116AAA" w:rsidRDefault="00F60104" w:rsidP="00635165">
            <w:pPr>
              <w:jc w:val="both"/>
            </w:pPr>
            <w:r>
              <w:t>17,3</w:t>
            </w:r>
          </w:p>
        </w:tc>
        <w:tc>
          <w:tcPr>
            <w:tcW w:w="842" w:type="dxa"/>
          </w:tcPr>
          <w:p w:rsidR="00F60104" w:rsidRPr="00116AAA" w:rsidRDefault="00E33C54" w:rsidP="00635165">
            <w:pPr>
              <w:jc w:val="both"/>
            </w:pPr>
            <w:r>
              <w:t>18,7</w:t>
            </w:r>
          </w:p>
        </w:tc>
        <w:tc>
          <w:tcPr>
            <w:tcW w:w="834" w:type="dxa"/>
          </w:tcPr>
          <w:p w:rsidR="00F60104" w:rsidRPr="00116AAA" w:rsidRDefault="00E33C54" w:rsidP="00635165">
            <w:pPr>
              <w:jc w:val="both"/>
            </w:pPr>
            <w:r>
              <w:t>18,7</w:t>
            </w:r>
          </w:p>
        </w:tc>
        <w:tc>
          <w:tcPr>
            <w:tcW w:w="826" w:type="dxa"/>
          </w:tcPr>
          <w:p w:rsidR="00F60104" w:rsidRPr="00116AAA" w:rsidRDefault="00E33C54" w:rsidP="00635165">
            <w:pPr>
              <w:jc w:val="both"/>
            </w:pPr>
            <w:r>
              <w:t>18,7</w:t>
            </w:r>
          </w:p>
        </w:tc>
        <w:tc>
          <w:tcPr>
            <w:tcW w:w="818" w:type="dxa"/>
          </w:tcPr>
          <w:p w:rsidR="00F60104" w:rsidRPr="00116AAA" w:rsidRDefault="00E33C54" w:rsidP="00635165">
            <w:pPr>
              <w:jc w:val="both"/>
            </w:pPr>
            <w:r>
              <w:t>18,7</w:t>
            </w:r>
          </w:p>
        </w:tc>
        <w:tc>
          <w:tcPr>
            <w:tcW w:w="900" w:type="dxa"/>
          </w:tcPr>
          <w:p w:rsidR="00F60104" w:rsidRPr="00116AAA" w:rsidRDefault="00E33C54" w:rsidP="00635165">
            <w:pPr>
              <w:jc w:val="both"/>
            </w:pPr>
            <w:r>
              <w:t>18,7</w:t>
            </w:r>
          </w:p>
        </w:tc>
      </w:tr>
    </w:tbl>
    <w:p w:rsidR="00515B8D" w:rsidRDefault="00515B8D" w:rsidP="00515B8D">
      <w:pPr>
        <w:jc w:val="both"/>
      </w:pPr>
    </w:p>
    <w:p w:rsidR="00515B8D" w:rsidRDefault="00515B8D" w:rsidP="00515B8D">
      <w:pPr>
        <w:ind w:left="360"/>
        <w:rPr>
          <w:b/>
        </w:rPr>
      </w:pPr>
      <w:r w:rsidRPr="00BF4B52">
        <w:rPr>
          <w:b/>
          <w:sz w:val="28"/>
          <w:szCs w:val="28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700"/>
        <w:gridCol w:w="2957"/>
        <w:gridCol w:w="4063"/>
      </w:tblGrid>
      <w:tr w:rsidR="0018464E" w:rsidRPr="00635165" w:rsidTr="00635165">
        <w:tc>
          <w:tcPr>
            <w:tcW w:w="648" w:type="dxa"/>
          </w:tcPr>
          <w:p w:rsidR="00515B8D" w:rsidRPr="00635165" w:rsidRDefault="00515B8D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№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7" w:type="dxa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063" w:type="dxa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Результат</w:t>
            </w:r>
          </w:p>
        </w:tc>
      </w:tr>
      <w:tr w:rsidR="00515B8D" w:rsidRPr="00635165" w:rsidTr="00635165">
        <w:tc>
          <w:tcPr>
            <w:tcW w:w="15228" w:type="dxa"/>
            <w:gridSpan w:val="5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b/>
              </w:rPr>
            </w:pPr>
            <w:r w:rsidRPr="00635165">
              <w:rPr>
                <w:b/>
              </w:rPr>
              <w:t>1.</w:t>
            </w:r>
          </w:p>
        </w:tc>
        <w:tc>
          <w:tcPr>
            <w:tcW w:w="4860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700" w:type="dxa"/>
            <w:vMerge w:val="restart"/>
          </w:tcPr>
          <w:p w:rsidR="00515B8D" w:rsidRPr="00635165" w:rsidRDefault="00682886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</w:t>
            </w: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2013-2014 годы</w:t>
            </w:r>
          </w:p>
        </w:tc>
        <w:tc>
          <w:tcPr>
            <w:tcW w:w="4063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Сохранение достигнутого (100 %) уровня обеспечения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03123D" w:rsidRDefault="00515B8D" w:rsidP="00355EAD">
            <w:r w:rsidRPr="0003123D">
              <w:t>1.1.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строительство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</w:t>
            </w:r>
            <w:r w:rsidR="00722719" w:rsidRPr="00635165">
              <w:rPr>
                <w:sz w:val="28"/>
                <w:szCs w:val="28"/>
              </w:rPr>
              <w:t>;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2013-2015 годы</w:t>
            </w:r>
          </w:p>
        </w:tc>
        <w:tc>
          <w:tcPr>
            <w:tcW w:w="4063" w:type="dxa"/>
          </w:tcPr>
          <w:p w:rsidR="00515B8D" w:rsidRPr="00635165" w:rsidRDefault="00D55119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Удовлетворенность</w:t>
            </w:r>
            <w:r w:rsidR="00515B8D" w:rsidRPr="00635165">
              <w:rPr>
                <w:sz w:val="28"/>
                <w:szCs w:val="28"/>
              </w:rPr>
              <w:t xml:space="preserve"> населения доступностью и качеством услуг дошкольного образования</w:t>
            </w:r>
            <w:r w:rsidRPr="00635165">
              <w:rPr>
                <w:sz w:val="28"/>
                <w:szCs w:val="28"/>
              </w:rPr>
              <w:t>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03123D" w:rsidRDefault="00515B8D" w:rsidP="00355EAD">
            <w:r w:rsidRPr="0003123D">
              <w:t>1.2.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поддержка предпринимателей, организующих деятельность негосударственных дошкольных организаций, в части предоставления помещений на специальных условиях, </w:t>
            </w:r>
            <w:r w:rsidRPr="00635165">
              <w:rPr>
                <w:sz w:val="28"/>
                <w:szCs w:val="28"/>
              </w:rPr>
              <w:lastRenderedPageBreak/>
              <w:t>предоставление стартового капитала.</w:t>
            </w:r>
          </w:p>
          <w:p w:rsidR="008777D0" w:rsidRPr="00635165" w:rsidRDefault="008777D0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2013-2014 годы</w:t>
            </w:r>
          </w:p>
        </w:tc>
        <w:tc>
          <w:tcPr>
            <w:tcW w:w="4063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Предоставление негосударственным образовательным организациям дошкольного образования субсидий на оказание услуг </w:t>
            </w:r>
            <w:r w:rsidRPr="00635165">
              <w:rPr>
                <w:sz w:val="28"/>
                <w:szCs w:val="28"/>
              </w:rPr>
              <w:lastRenderedPageBreak/>
              <w:t>дошкольного образования.</w:t>
            </w:r>
          </w:p>
        </w:tc>
      </w:tr>
      <w:tr w:rsidR="0018464E" w:rsidRPr="00635165" w:rsidTr="00635165">
        <w:tc>
          <w:tcPr>
            <w:tcW w:w="648" w:type="dxa"/>
          </w:tcPr>
          <w:p w:rsidR="0018464E" w:rsidRPr="00635165" w:rsidRDefault="0018464E" w:rsidP="00355EAD">
            <w:pPr>
              <w:rPr>
                <w:b/>
              </w:rPr>
            </w:pPr>
            <w:r w:rsidRPr="00635165">
              <w:rPr>
                <w:b/>
              </w:rPr>
              <w:lastRenderedPageBreak/>
              <w:t>2.</w:t>
            </w:r>
          </w:p>
        </w:tc>
        <w:tc>
          <w:tcPr>
            <w:tcW w:w="4860" w:type="dxa"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18464E" w:rsidRPr="00635165" w:rsidRDefault="0018464E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  <w:vMerge w:val="restart"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2013-2015 годы</w:t>
            </w:r>
          </w:p>
        </w:tc>
        <w:tc>
          <w:tcPr>
            <w:tcW w:w="4063" w:type="dxa"/>
            <w:vMerge w:val="restart"/>
          </w:tcPr>
          <w:p w:rsidR="0018464E" w:rsidRPr="00635165" w:rsidRDefault="0018464E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Реализация основных образовательных программ дошкольного образования с учетом требований стандартов дошкольного образования.</w:t>
            </w:r>
          </w:p>
        </w:tc>
      </w:tr>
      <w:tr w:rsidR="0018464E" w:rsidRPr="00635165" w:rsidTr="00635165">
        <w:tc>
          <w:tcPr>
            <w:tcW w:w="648" w:type="dxa"/>
          </w:tcPr>
          <w:p w:rsidR="0018464E" w:rsidRPr="005178E0" w:rsidRDefault="0018464E" w:rsidP="00355EAD">
            <w:r w:rsidRPr="005178E0">
              <w:t>2.1.</w:t>
            </w:r>
          </w:p>
        </w:tc>
        <w:tc>
          <w:tcPr>
            <w:tcW w:w="4860" w:type="dxa"/>
          </w:tcPr>
          <w:p w:rsidR="0018464E" w:rsidRPr="00635165" w:rsidRDefault="0018464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обновление нормативно-правовой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образования; </w:t>
            </w:r>
          </w:p>
        </w:tc>
        <w:tc>
          <w:tcPr>
            <w:tcW w:w="2700" w:type="dxa"/>
            <w:vMerge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18464E" w:rsidRPr="00635165" w:rsidRDefault="0018464E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18464E" w:rsidRPr="005178E0" w:rsidRDefault="0018464E" w:rsidP="00355EAD">
            <w:r>
              <w:t>2.2.</w:t>
            </w:r>
          </w:p>
        </w:tc>
        <w:tc>
          <w:tcPr>
            <w:tcW w:w="4860" w:type="dxa"/>
          </w:tcPr>
          <w:p w:rsidR="0018464E" w:rsidRPr="00635165" w:rsidRDefault="0018464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организация сбора информации и анализ предписаний надзорных органов;</w:t>
            </w:r>
          </w:p>
        </w:tc>
        <w:tc>
          <w:tcPr>
            <w:tcW w:w="2700" w:type="dxa"/>
            <w:vMerge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2013-2015 годы</w:t>
            </w:r>
          </w:p>
        </w:tc>
        <w:tc>
          <w:tcPr>
            <w:tcW w:w="4063" w:type="dxa"/>
            <w:vMerge w:val="restart"/>
            <w:shd w:val="clear" w:color="auto" w:fill="auto"/>
          </w:tcPr>
          <w:p w:rsidR="0018464E" w:rsidRPr="00635165" w:rsidRDefault="0018464E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Обеспечение минимизации регулирующих требований к  организации дошкольного образования при сохранении качества услуг и безопасности условий их предоставления.</w:t>
            </w:r>
          </w:p>
        </w:tc>
      </w:tr>
      <w:tr w:rsidR="0018464E" w:rsidRPr="00635165" w:rsidTr="00635165">
        <w:tc>
          <w:tcPr>
            <w:tcW w:w="648" w:type="dxa"/>
          </w:tcPr>
          <w:p w:rsidR="0018464E" w:rsidRPr="005178E0" w:rsidRDefault="0018464E" w:rsidP="00355EAD">
            <w:r>
              <w:t>2.2</w:t>
            </w:r>
          </w:p>
        </w:tc>
        <w:tc>
          <w:tcPr>
            <w:tcW w:w="4860" w:type="dxa"/>
          </w:tcPr>
          <w:p w:rsidR="0018464E" w:rsidRPr="00635165" w:rsidRDefault="0018464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</w:tc>
        <w:tc>
          <w:tcPr>
            <w:tcW w:w="2700" w:type="dxa"/>
            <w:vMerge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8464E" w:rsidRPr="00635165" w:rsidRDefault="0018464E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2014-2018 годы</w:t>
            </w:r>
          </w:p>
        </w:tc>
        <w:tc>
          <w:tcPr>
            <w:tcW w:w="4063" w:type="dxa"/>
            <w:vMerge/>
            <w:shd w:val="clear" w:color="auto" w:fill="auto"/>
          </w:tcPr>
          <w:p w:rsidR="0018464E" w:rsidRPr="00635165" w:rsidRDefault="0018464E" w:rsidP="00355EAD">
            <w:pPr>
              <w:rPr>
                <w:sz w:val="28"/>
                <w:szCs w:val="28"/>
              </w:rPr>
            </w:pPr>
          </w:p>
        </w:tc>
      </w:tr>
      <w:tr w:rsidR="00515B8D" w:rsidRPr="00635165" w:rsidTr="00635165">
        <w:tc>
          <w:tcPr>
            <w:tcW w:w="15228" w:type="dxa"/>
            <w:gridSpan w:val="5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Обеспечение высокого качества услуг дошкольного образования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515B8D" w:rsidRPr="00635165" w:rsidRDefault="00CF5FAE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В</w:t>
            </w:r>
            <w:r w:rsidR="00515B8D" w:rsidRPr="00635165">
              <w:rPr>
                <w:b/>
                <w:sz w:val="28"/>
                <w:szCs w:val="28"/>
              </w:rPr>
              <w:t xml:space="preserve">недрение федеральных государственных образовательных </w:t>
            </w:r>
            <w:r w:rsidR="00515B8D" w:rsidRPr="00635165">
              <w:rPr>
                <w:b/>
                <w:sz w:val="28"/>
                <w:szCs w:val="28"/>
              </w:rPr>
              <w:lastRenderedPageBreak/>
              <w:t>стандартов дошкольного образования:</w:t>
            </w:r>
          </w:p>
        </w:tc>
        <w:tc>
          <w:tcPr>
            <w:tcW w:w="2700" w:type="dxa"/>
            <w:vMerge w:val="restart"/>
          </w:tcPr>
          <w:p w:rsidR="00515B8D" w:rsidRPr="00635165" w:rsidRDefault="00682886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 xml:space="preserve">Департамент образования  </w:t>
            </w:r>
            <w:r w:rsidRPr="00635165">
              <w:rPr>
                <w:sz w:val="28"/>
                <w:szCs w:val="28"/>
              </w:rPr>
              <w:lastRenderedPageBreak/>
              <w:t xml:space="preserve">Администрации города Тюмени, дошкольные  образовательные организации </w:t>
            </w:r>
          </w:p>
        </w:tc>
        <w:tc>
          <w:tcPr>
            <w:tcW w:w="2957" w:type="dxa"/>
            <w:vMerge w:val="restart"/>
          </w:tcPr>
          <w:p w:rsidR="00515B8D" w:rsidRPr="00635165" w:rsidRDefault="00515B8D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4063" w:type="dxa"/>
            <w:vMerge w:val="restart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Обеспечение современного качества услуг дошкольного </w:t>
            </w:r>
            <w:r w:rsidRPr="00635165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18464E" w:rsidRPr="00635165" w:rsidTr="00635165">
        <w:trPr>
          <w:trHeight w:val="3163"/>
        </w:trPr>
        <w:tc>
          <w:tcPr>
            <w:tcW w:w="648" w:type="dxa"/>
          </w:tcPr>
          <w:p w:rsidR="00515B8D" w:rsidRPr="00635165" w:rsidRDefault="00FA7CDE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</w:t>
            </w:r>
            <w:r w:rsidR="00682886" w:rsidRPr="00635165">
              <w:rPr>
                <w:sz w:val="28"/>
                <w:szCs w:val="28"/>
              </w:rPr>
              <w:t>ольников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5B8D" w:rsidRPr="00635165" w:rsidRDefault="00515B8D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FA7CDE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3.2</w:t>
            </w:r>
            <w:r w:rsidR="00515B8D" w:rsidRPr="00635165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 стимулирующего инициативность, самостоятельность и ответственность дошкольников. Разработка ООП в соответствии с ФГОС дошкольного образования.</w:t>
            </w:r>
          </w:p>
        </w:tc>
        <w:tc>
          <w:tcPr>
            <w:tcW w:w="2700" w:type="dxa"/>
          </w:tcPr>
          <w:p w:rsidR="00682886" w:rsidRPr="00635165" w:rsidRDefault="00682886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15B8D" w:rsidRPr="00635165" w:rsidRDefault="00515B8D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ind w:left="360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Кадровое обеспечение системы дошкольного образования</w:t>
            </w:r>
            <w:r w:rsidR="00FA7CDE" w:rsidRPr="006351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  <w:vMerge w:val="restart"/>
          </w:tcPr>
          <w:p w:rsidR="00515B8D" w:rsidRPr="00635165" w:rsidRDefault="00682886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 Администрации </w:t>
            </w:r>
            <w:r w:rsidRPr="00635165">
              <w:rPr>
                <w:sz w:val="28"/>
                <w:szCs w:val="28"/>
              </w:rPr>
              <w:lastRenderedPageBreak/>
              <w:t xml:space="preserve">города Тюмени, дошкольные  образовательные организации </w:t>
            </w:r>
          </w:p>
        </w:tc>
        <w:tc>
          <w:tcPr>
            <w:tcW w:w="2957" w:type="dxa"/>
            <w:vMerge w:val="restart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2013-2018 годы</w:t>
            </w:r>
          </w:p>
        </w:tc>
        <w:tc>
          <w:tcPr>
            <w:tcW w:w="4063" w:type="dxa"/>
            <w:vMerge w:val="restart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Обновление должностных инструкций педагогов дошкольного образования.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4.1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внесение изменений в должностные </w:t>
            </w:r>
            <w:r w:rsidRPr="00635165">
              <w:rPr>
                <w:sz w:val="28"/>
                <w:szCs w:val="28"/>
              </w:rPr>
              <w:lastRenderedPageBreak/>
              <w:t>инструкции педагога дошкольного образования, в части вопросов взаимодействия педагога с детьми, направленного на развитие способностей, стимулирован6ие инициативности, самостоятельности и ответственности дошкольников</w:t>
            </w:r>
            <w:r w:rsidR="00FA7CDE" w:rsidRPr="00635165">
              <w:rPr>
                <w:sz w:val="28"/>
                <w:szCs w:val="28"/>
              </w:rPr>
              <w:t>;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</w:t>
            </w:r>
            <w:r w:rsidR="00682886" w:rsidRPr="00635165">
              <w:rPr>
                <w:sz w:val="28"/>
                <w:szCs w:val="28"/>
              </w:rPr>
              <w:t>частие в системе мероприятий по</w:t>
            </w:r>
            <w:r w:rsidRPr="00635165">
              <w:rPr>
                <w:sz w:val="28"/>
                <w:szCs w:val="28"/>
              </w:rPr>
              <w:t xml:space="preserve"> повышению квалификации и переподготовки педагогических работников дошкольных образовательных организаций, в том числе по персонифицированной модели</w:t>
            </w:r>
            <w:r w:rsidR="00FA7CDE" w:rsidRPr="00635165">
              <w:rPr>
                <w:sz w:val="28"/>
                <w:szCs w:val="28"/>
              </w:rPr>
              <w:t>;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4063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уровня профессиональной компетентности педагогических и руководящих работников дошкольных образовательных организаций.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4.3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организация конкурсной системы отбора руководителей дошкольных образовательных учреждений</w:t>
            </w:r>
            <w:r w:rsidR="00FA7CDE" w:rsidRPr="00635165">
              <w:rPr>
                <w:sz w:val="28"/>
                <w:szCs w:val="28"/>
              </w:rPr>
              <w:t>;</w:t>
            </w:r>
          </w:p>
        </w:tc>
        <w:tc>
          <w:tcPr>
            <w:tcW w:w="2700" w:type="dxa"/>
          </w:tcPr>
          <w:p w:rsidR="00515B8D" w:rsidRPr="00635165" w:rsidRDefault="00682886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4063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Формирование кадрового резерва руководителей дошкольных образовательных учреждений.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4.4.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FA7CDE" w:rsidRPr="00635165">
              <w:rPr>
                <w:sz w:val="28"/>
                <w:szCs w:val="28"/>
              </w:rPr>
              <w:t xml:space="preserve">еализация муниципальных </w:t>
            </w:r>
            <w:r w:rsidRPr="00635165">
              <w:rPr>
                <w:sz w:val="28"/>
                <w:szCs w:val="28"/>
              </w:rPr>
              <w:t xml:space="preserve"> и региональных программ по улучшению жилищных</w:t>
            </w:r>
            <w:r w:rsidR="00682886" w:rsidRPr="00635165">
              <w:rPr>
                <w:sz w:val="28"/>
                <w:szCs w:val="28"/>
              </w:rPr>
              <w:t xml:space="preserve"> условий работников образования:</w:t>
            </w:r>
          </w:p>
          <w:p w:rsidR="00515B8D" w:rsidRPr="00635165" w:rsidRDefault="00515B8D" w:rsidP="00635165">
            <w:pPr>
              <w:ind w:left="360"/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- программа субсидирования работников, имеющих стаж работы не менее 10 лет;</w:t>
            </w:r>
          </w:p>
          <w:p w:rsidR="00515B8D" w:rsidRPr="00635165" w:rsidRDefault="00515B8D" w:rsidP="00635165">
            <w:pPr>
              <w:ind w:left="360"/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- предоставление ведомственного благоустроенного жилья из муниципального фонда;</w:t>
            </w:r>
          </w:p>
          <w:p w:rsidR="00515B8D" w:rsidRPr="00635165" w:rsidRDefault="00515B8D" w:rsidP="00635165">
            <w:pPr>
              <w:ind w:left="360"/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- возмещение расходов по найму жилья педагогическим работникам в возрасте до 35 лет.</w:t>
            </w:r>
          </w:p>
        </w:tc>
        <w:tc>
          <w:tcPr>
            <w:tcW w:w="2700" w:type="dxa"/>
          </w:tcPr>
          <w:p w:rsidR="00515B8D" w:rsidRPr="00635165" w:rsidRDefault="00682886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4063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Привлечение и закрепление лучших педагогических кадров в образовательных организациях. Повышение социального статуса работников отрасли образования.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ind w:left="360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2700" w:type="dxa"/>
            <w:vMerge w:val="restart"/>
          </w:tcPr>
          <w:p w:rsidR="00515B8D" w:rsidRPr="00635165" w:rsidRDefault="00682886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  <w:vMerge w:val="restart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год</w:t>
            </w:r>
          </w:p>
        </w:tc>
        <w:tc>
          <w:tcPr>
            <w:tcW w:w="4063" w:type="dxa"/>
            <w:vMerge w:val="restart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Введение оценки деятельности организаций дошкольного образования на основе показателей эффективности их деятельности</w:t>
            </w:r>
            <w:r w:rsidR="00FA7CDE" w:rsidRPr="00635165">
              <w:rPr>
                <w:sz w:val="28"/>
                <w:szCs w:val="28"/>
              </w:rPr>
              <w:t>.</w:t>
            </w: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5.1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проведение социологических и психолого-педагогических ис</w:t>
            </w:r>
            <w:r w:rsidR="00682886" w:rsidRPr="00635165">
              <w:rPr>
                <w:sz w:val="28"/>
                <w:szCs w:val="28"/>
              </w:rPr>
              <w:t>следований в области дошкольно</w:t>
            </w:r>
            <w:r w:rsidRPr="00635165">
              <w:rPr>
                <w:sz w:val="28"/>
                <w:szCs w:val="28"/>
              </w:rPr>
              <w:t>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</w:t>
            </w:r>
            <w:r w:rsidR="00FA7CDE" w:rsidRPr="00635165">
              <w:rPr>
                <w:sz w:val="28"/>
                <w:szCs w:val="28"/>
              </w:rPr>
              <w:t>ства дошкольного образования;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5.2.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разработка (измен</w:t>
            </w:r>
            <w:r w:rsidR="0099265A" w:rsidRPr="00635165">
              <w:rPr>
                <w:sz w:val="28"/>
                <w:szCs w:val="28"/>
              </w:rPr>
              <w:t xml:space="preserve">ение) показателей  эффективности </w:t>
            </w:r>
            <w:r w:rsidRPr="00635165">
              <w:rPr>
                <w:sz w:val="28"/>
                <w:szCs w:val="28"/>
              </w:rPr>
              <w:t>деятельности подведомственных муниципальных организаций дошкольного образования, их руководителей и основных категорий работников</w:t>
            </w:r>
            <w:r w:rsidR="0099265A" w:rsidRPr="00635165">
              <w:rPr>
                <w:sz w:val="28"/>
                <w:szCs w:val="28"/>
              </w:rPr>
              <w:t>;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5.3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формирование муниципального задания для дошкольных образовательных организаций, </w:t>
            </w:r>
            <w:r w:rsidRPr="00635165">
              <w:rPr>
                <w:sz w:val="28"/>
                <w:szCs w:val="28"/>
              </w:rPr>
              <w:lastRenderedPageBreak/>
              <w:t>включая показатели качества предоставляемых услуг по дошкольному образованию.</w:t>
            </w:r>
          </w:p>
        </w:tc>
        <w:tc>
          <w:tcPr>
            <w:tcW w:w="2700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15B8D" w:rsidRPr="00635165" w:rsidRDefault="00515B8D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</w:p>
        </w:tc>
      </w:tr>
      <w:tr w:rsidR="00515B8D" w:rsidRPr="00635165" w:rsidTr="00635165">
        <w:tc>
          <w:tcPr>
            <w:tcW w:w="15228" w:type="dxa"/>
            <w:gridSpan w:val="5"/>
          </w:tcPr>
          <w:p w:rsidR="00515B8D" w:rsidRPr="00635165" w:rsidRDefault="00515B8D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295292" w:rsidRPr="00635165" w:rsidTr="00635165">
        <w:tc>
          <w:tcPr>
            <w:tcW w:w="648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  <w:vMerge w:val="restart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– 2014 годы</w:t>
            </w:r>
          </w:p>
        </w:tc>
        <w:tc>
          <w:tcPr>
            <w:tcW w:w="4063" w:type="dxa"/>
            <w:vMerge w:val="restart"/>
          </w:tcPr>
          <w:p w:rsidR="00295292" w:rsidRPr="00635165" w:rsidRDefault="0029529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Введение эффективного контракта в дошкольном образовании. Обеспечение обновления кадрового состава и привлечения молодых талантливых педагогов для работы в дошкольном образовании</w:t>
            </w:r>
          </w:p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  <w:p w:rsidR="00295292" w:rsidRPr="00635165" w:rsidRDefault="00295292" w:rsidP="00635165">
            <w:pPr>
              <w:jc w:val="both"/>
              <w:rPr>
                <w:sz w:val="28"/>
                <w:szCs w:val="28"/>
              </w:rPr>
            </w:pPr>
          </w:p>
        </w:tc>
      </w:tr>
      <w:tr w:rsidR="00295292" w:rsidRPr="00635165" w:rsidTr="00635165">
        <w:tc>
          <w:tcPr>
            <w:tcW w:w="648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6.1.</w:t>
            </w:r>
          </w:p>
        </w:tc>
        <w:tc>
          <w:tcPr>
            <w:tcW w:w="4860" w:type="dxa"/>
          </w:tcPr>
          <w:p w:rsidR="00295292" w:rsidRPr="00635165" w:rsidRDefault="0029529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разработка требований к условиям выполнения 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 этой деятельности (показателей качества, обозначенных в модели «эффективного контракта»);</w:t>
            </w:r>
          </w:p>
          <w:p w:rsidR="00295292" w:rsidRPr="00635165" w:rsidRDefault="00295292" w:rsidP="009926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</w:tr>
      <w:tr w:rsidR="00295292" w:rsidRPr="00635165" w:rsidTr="00635165">
        <w:tc>
          <w:tcPr>
            <w:tcW w:w="648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6.2</w:t>
            </w:r>
          </w:p>
        </w:tc>
        <w:tc>
          <w:tcPr>
            <w:tcW w:w="4860" w:type="dxa"/>
          </w:tcPr>
          <w:p w:rsidR="00295292" w:rsidRPr="00635165" w:rsidRDefault="0029529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разработка и апробация моделей </w:t>
            </w:r>
            <w:r w:rsidRPr="00635165">
              <w:rPr>
                <w:sz w:val="28"/>
                <w:szCs w:val="28"/>
              </w:rPr>
              <w:lastRenderedPageBreak/>
              <w:t>реализации «эффективного контракта» в дошкольных образовательных организациях дошкольного образования, включая разработку методики оплаты труда и критериев оценки деятельности различных категорий персонала организаций;</w:t>
            </w:r>
          </w:p>
        </w:tc>
        <w:tc>
          <w:tcPr>
            <w:tcW w:w="2700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95292" w:rsidRPr="00635165" w:rsidRDefault="00295292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</w:tr>
      <w:tr w:rsidR="00295292" w:rsidRPr="00635165" w:rsidTr="00635165">
        <w:tc>
          <w:tcPr>
            <w:tcW w:w="648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4860" w:type="dxa"/>
          </w:tcPr>
          <w:p w:rsidR="00295292" w:rsidRPr="00635165" w:rsidRDefault="0029529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внедрение апробированных моделей эффективного контракта в дошкольном образовании;</w:t>
            </w:r>
          </w:p>
        </w:tc>
        <w:tc>
          <w:tcPr>
            <w:tcW w:w="2700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95292" w:rsidRPr="00635165" w:rsidRDefault="00295292" w:rsidP="00355EAD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</w:p>
        </w:tc>
      </w:tr>
      <w:tr w:rsidR="0018464E" w:rsidRPr="00635165" w:rsidTr="00635165">
        <w:tc>
          <w:tcPr>
            <w:tcW w:w="648" w:type="dxa"/>
          </w:tcPr>
          <w:p w:rsidR="00515B8D" w:rsidRPr="00635165" w:rsidRDefault="00515B8D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6.4.</w:t>
            </w:r>
          </w:p>
        </w:tc>
        <w:tc>
          <w:tcPr>
            <w:tcW w:w="4860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планирование дополнительных расходов мес</w:t>
            </w:r>
            <w:r w:rsidR="0099265A" w:rsidRPr="00635165">
              <w:rPr>
                <w:sz w:val="28"/>
                <w:szCs w:val="28"/>
              </w:rPr>
              <w:t>тного бюджета</w:t>
            </w:r>
            <w:r w:rsidRPr="00635165">
              <w:rPr>
                <w:sz w:val="28"/>
                <w:szCs w:val="28"/>
              </w:rPr>
              <w:t xml:space="preserve">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35165">
                <w:rPr>
                  <w:sz w:val="28"/>
                  <w:szCs w:val="28"/>
                </w:rPr>
                <w:t>2012 г</w:t>
              </w:r>
            </w:smartTag>
            <w:r w:rsidRPr="00635165">
              <w:rPr>
                <w:sz w:val="28"/>
                <w:szCs w:val="28"/>
              </w:rPr>
              <w:t>. № 597 «О мероприятиях по реализации государственной социальной политики»</w:t>
            </w:r>
            <w:r w:rsidR="0099265A" w:rsidRPr="00635165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515B8D" w:rsidRPr="00635165" w:rsidRDefault="00C37071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</w:tcPr>
          <w:p w:rsidR="00515B8D" w:rsidRPr="00635165" w:rsidRDefault="00295292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– 2018</w:t>
            </w:r>
            <w:r w:rsidR="00515B8D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63" w:type="dxa"/>
          </w:tcPr>
          <w:p w:rsidR="00515B8D" w:rsidRPr="00635165" w:rsidRDefault="00515B8D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Сохранение соотношения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 на уровне 100 %</w:t>
            </w:r>
            <w:r w:rsidR="00295292" w:rsidRPr="00635165">
              <w:rPr>
                <w:sz w:val="28"/>
                <w:szCs w:val="28"/>
              </w:rPr>
              <w:t>.</w:t>
            </w:r>
          </w:p>
        </w:tc>
      </w:tr>
      <w:tr w:rsidR="00295292" w:rsidRPr="00635165" w:rsidTr="00635165">
        <w:trPr>
          <w:trHeight w:val="4508"/>
        </w:trPr>
        <w:tc>
          <w:tcPr>
            <w:tcW w:w="648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60" w:type="dxa"/>
          </w:tcPr>
          <w:p w:rsidR="00295292" w:rsidRPr="00635165" w:rsidRDefault="00295292" w:rsidP="00635165">
            <w:pPr>
              <w:ind w:left="360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образования, включая:</w:t>
            </w:r>
          </w:p>
          <w:p w:rsidR="00295292" w:rsidRPr="00635165" w:rsidRDefault="00295292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проведение работы по заключению дополнительных соглашений к трудовым договорам с руководителями государственных (муниципальных) организаций дошкольного образования в соответствии с типовой формой договора.</w:t>
            </w:r>
          </w:p>
        </w:tc>
        <w:tc>
          <w:tcPr>
            <w:tcW w:w="2700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Администрация города Тюмени, 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</w:tcPr>
          <w:p w:rsidR="00295292" w:rsidRPr="00635165" w:rsidRDefault="00295292" w:rsidP="00355EAD">
            <w:pPr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– 2018 годы</w:t>
            </w:r>
          </w:p>
        </w:tc>
        <w:tc>
          <w:tcPr>
            <w:tcW w:w="4063" w:type="dxa"/>
          </w:tcPr>
          <w:p w:rsidR="00295292" w:rsidRPr="00635165" w:rsidRDefault="00295292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Заключение дополнительных соглашений к трудовым договорам с руководителями муниципальных организаций дошкольного образования в соответствии с типовой формой договора.</w:t>
            </w:r>
          </w:p>
        </w:tc>
      </w:tr>
      <w:tr w:rsidR="008B50FB" w:rsidRPr="00635165" w:rsidTr="00635165">
        <w:trPr>
          <w:trHeight w:val="2254"/>
        </w:trPr>
        <w:tc>
          <w:tcPr>
            <w:tcW w:w="648" w:type="dxa"/>
          </w:tcPr>
          <w:p w:rsidR="008B50FB" w:rsidRPr="00635165" w:rsidRDefault="008B50FB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8B50FB" w:rsidRPr="00635165" w:rsidRDefault="008B50FB" w:rsidP="00635165">
            <w:pPr>
              <w:keepNext/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  <w:p w:rsidR="008B50FB" w:rsidRPr="00635165" w:rsidRDefault="008B50FB" w:rsidP="0063516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организация мероприятий, обеспечивающих взаимодействие со СМИ по данному вопросу.</w:t>
            </w:r>
          </w:p>
        </w:tc>
        <w:tc>
          <w:tcPr>
            <w:tcW w:w="2700" w:type="dxa"/>
          </w:tcPr>
          <w:p w:rsidR="008B50FB" w:rsidRPr="00635165" w:rsidRDefault="008B50FB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 Департамент образования  Администрации города Тюмени, дошкольные  образовательные организации</w:t>
            </w:r>
          </w:p>
        </w:tc>
        <w:tc>
          <w:tcPr>
            <w:tcW w:w="2957" w:type="dxa"/>
          </w:tcPr>
          <w:p w:rsidR="008B50FB" w:rsidRPr="00635165" w:rsidRDefault="008B50FB" w:rsidP="00355EAD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– 2018 годы</w:t>
            </w:r>
          </w:p>
        </w:tc>
        <w:tc>
          <w:tcPr>
            <w:tcW w:w="4063" w:type="dxa"/>
            <w:vAlign w:val="center"/>
          </w:tcPr>
          <w:p w:rsidR="008B50FB" w:rsidRPr="00635165" w:rsidRDefault="008B50FB" w:rsidP="00635165">
            <w:pPr>
              <w:keepNext/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Удовлетворенность населения доступностью и качеством реализации программ дошкольного образования.</w:t>
            </w:r>
          </w:p>
        </w:tc>
      </w:tr>
    </w:tbl>
    <w:p w:rsidR="00515B8D" w:rsidRDefault="00515B8D" w:rsidP="00515B8D">
      <w:pPr>
        <w:ind w:left="360"/>
        <w:rPr>
          <w:b/>
        </w:rPr>
      </w:pPr>
    </w:p>
    <w:p w:rsidR="00515B8D" w:rsidRPr="00682886" w:rsidRDefault="00515B8D" w:rsidP="00C37071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886">
        <w:rPr>
          <w:b/>
          <w:sz w:val="28"/>
          <w:szCs w:val="28"/>
        </w:rPr>
        <w:t xml:space="preserve">5. Показатели повышения эффективности и качества услуг в сфере дошкольного образования, </w:t>
      </w:r>
      <w:r w:rsidRPr="00682886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tbl>
      <w:tblPr>
        <w:tblpPr w:leftFromText="180" w:rightFromText="180" w:vertAnchor="text" w:tblpXSpec="center" w:tblpY="1"/>
        <w:tblOverlap w:val="never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8067"/>
        <w:gridCol w:w="850"/>
        <w:gridCol w:w="993"/>
        <w:gridCol w:w="900"/>
        <w:gridCol w:w="900"/>
        <w:gridCol w:w="900"/>
        <w:gridCol w:w="900"/>
        <w:gridCol w:w="900"/>
      </w:tblGrid>
      <w:tr w:rsidR="00515B8D" w:rsidRPr="00682886" w:rsidTr="00355EAD">
        <w:trPr>
          <w:cantSplit/>
        </w:trPr>
        <w:tc>
          <w:tcPr>
            <w:tcW w:w="688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67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Ед.</w:t>
            </w:r>
          </w:p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993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90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90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90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vAlign w:val="center"/>
          </w:tcPr>
          <w:p w:rsidR="00515B8D" w:rsidRPr="00682886" w:rsidRDefault="00515B8D" w:rsidP="00355EA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82886">
              <w:rPr>
                <w:b/>
                <w:sz w:val="28"/>
                <w:szCs w:val="28"/>
              </w:rPr>
              <w:t>2018 год</w:t>
            </w:r>
          </w:p>
        </w:tc>
      </w:tr>
      <w:tr w:rsidR="00515B8D" w:rsidRPr="00682886" w:rsidTr="00355EAD">
        <w:trPr>
          <w:cantSplit/>
        </w:trPr>
        <w:tc>
          <w:tcPr>
            <w:tcW w:w="688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067" w:type="dxa"/>
          </w:tcPr>
          <w:p w:rsidR="00515B8D" w:rsidRPr="00682886" w:rsidRDefault="00515B8D" w:rsidP="008B50FB">
            <w:pPr>
              <w:keepNext/>
              <w:jc w:val="both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</w:t>
            </w:r>
            <w:r w:rsidR="008B50FB">
              <w:rPr>
                <w:sz w:val="28"/>
                <w:szCs w:val="28"/>
              </w:rPr>
              <w:t>я в школе</w:t>
            </w:r>
          </w:p>
        </w:tc>
        <w:tc>
          <w:tcPr>
            <w:tcW w:w="85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</w:tr>
      <w:tr w:rsidR="00515B8D" w:rsidRPr="00682886" w:rsidTr="00355EAD">
        <w:trPr>
          <w:cantSplit/>
        </w:trPr>
        <w:tc>
          <w:tcPr>
            <w:tcW w:w="688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2.</w:t>
            </w:r>
          </w:p>
        </w:tc>
        <w:tc>
          <w:tcPr>
            <w:tcW w:w="8067" w:type="dxa"/>
          </w:tcPr>
          <w:p w:rsidR="00515B8D" w:rsidRPr="00682886" w:rsidRDefault="00515B8D" w:rsidP="008B50FB">
            <w:pPr>
              <w:keepNext/>
              <w:jc w:val="both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Удельный вес воспитанников дошкольных образовательных организаций, обучающихся по программам</w:t>
            </w:r>
            <w:r w:rsidR="008B50FB">
              <w:rPr>
                <w:sz w:val="28"/>
                <w:szCs w:val="28"/>
              </w:rPr>
              <w:t xml:space="preserve"> дошкольного образования</w:t>
            </w:r>
            <w:r w:rsidRPr="00682886">
              <w:rPr>
                <w:sz w:val="28"/>
                <w:szCs w:val="28"/>
              </w:rPr>
              <w:t>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  <w:r w:rsidR="008B50FB">
              <w:rPr>
                <w:sz w:val="28"/>
                <w:szCs w:val="28"/>
              </w:rPr>
              <w:t>, обучающихся по образовательным программам дошкольного образования</w:t>
            </w:r>
          </w:p>
        </w:tc>
        <w:tc>
          <w:tcPr>
            <w:tcW w:w="85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</w:tr>
      <w:tr w:rsidR="00515B8D" w:rsidRPr="00682886" w:rsidTr="00355EAD">
        <w:trPr>
          <w:cantSplit/>
        </w:trPr>
        <w:tc>
          <w:tcPr>
            <w:tcW w:w="688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:rsidR="00515B8D" w:rsidRPr="00682886" w:rsidRDefault="00515B8D" w:rsidP="008B50FB">
            <w:pPr>
              <w:keepNext/>
              <w:jc w:val="both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</w:t>
            </w:r>
            <w:r w:rsidR="00B152C6" w:rsidRPr="00B152C6">
              <w:rPr>
                <w:sz w:val="28"/>
                <w:szCs w:val="28"/>
              </w:rPr>
              <w:t>х образовательных организаций *</w:t>
            </w:r>
          </w:p>
        </w:tc>
        <w:tc>
          <w:tcPr>
            <w:tcW w:w="85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</w:tr>
      <w:tr w:rsidR="00515B8D" w:rsidRPr="00682886" w:rsidTr="00355EAD">
        <w:trPr>
          <w:cantSplit/>
        </w:trPr>
        <w:tc>
          <w:tcPr>
            <w:tcW w:w="688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:rsidR="00515B8D" w:rsidRPr="00682886" w:rsidRDefault="00515B8D" w:rsidP="008B50FB">
            <w:pPr>
              <w:keepNext/>
              <w:jc w:val="both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</w:tr>
      <w:tr w:rsidR="00515B8D" w:rsidRPr="00682886" w:rsidTr="00355EAD">
        <w:trPr>
          <w:cantSplit/>
        </w:trPr>
        <w:tc>
          <w:tcPr>
            <w:tcW w:w="688" w:type="dxa"/>
          </w:tcPr>
          <w:p w:rsidR="00515B8D" w:rsidRPr="00682886" w:rsidRDefault="00515B8D" w:rsidP="00355EAD">
            <w:pPr>
              <w:keepNext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5.</w:t>
            </w:r>
          </w:p>
        </w:tc>
        <w:tc>
          <w:tcPr>
            <w:tcW w:w="8067" w:type="dxa"/>
          </w:tcPr>
          <w:p w:rsidR="00515B8D" w:rsidRPr="00682886" w:rsidRDefault="00515B8D" w:rsidP="008B50FB">
            <w:pPr>
              <w:keepNext/>
              <w:jc w:val="both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Отношение среднемесячной заработной платы педагогич</w:t>
            </w:r>
            <w:r w:rsidR="008B50FB">
              <w:rPr>
                <w:sz w:val="28"/>
                <w:szCs w:val="28"/>
              </w:rPr>
              <w:t>еских работников  муниципальных</w:t>
            </w:r>
            <w:r w:rsidRPr="00682886">
              <w:rPr>
                <w:sz w:val="28"/>
                <w:szCs w:val="28"/>
              </w:rPr>
              <w:t xml:space="preserve"> образовательных организаций дошкольного образования к среднемесячной заработной плате организаций общего образования Тюменской области</w:t>
            </w:r>
          </w:p>
        </w:tc>
        <w:tc>
          <w:tcPr>
            <w:tcW w:w="85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515B8D" w:rsidRPr="00682886" w:rsidRDefault="00515B8D" w:rsidP="00355E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886">
              <w:rPr>
                <w:sz w:val="28"/>
                <w:szCs w:val="28"/>
              </w:rPr>
              <w:t>100</w:t>
            </w:r>
          </w:p>
        </w:tc>
      </w:tr>
    </w:tbl>
    <w:p w:rsidR="00515B8D" w:rsidRPr="00682886" w:rsidRDefault="00515B8D" w:rsidP="00515B8D">
      <w:pPr>
        <w:ind w:left="360"/>
        <w:rPr>
          <w:b/>
          <w:sz w:val="28"/>
          <w:szCs w:val="28"/>
        </w:rPr>
      </w:pPr>
    </w:p>
    <w:p w:rsidR="00682886" w:rsidRPr="00682886" w:rsidRDefault="00B152C6" w:rsidP="00C37071">
      <w:pPr>
        <w:rPr>
          <w:b/>
          <w:sz w:val="28"/>
          <w:szCs w:val="28"/>
        </w:rPr>
      </w:pPr>
      <w:r w:rsidRPr="00B152C6">
        <w:t>* Введение в «дорожную карту» показателя 3 не запланировано в связи с тем, что в городе всем детям в возрасте от 3до 7 лет предоставлена возможность получения дошкольного образования</w:t>
      </w:r>
      <w:r>
        <w:rPr>
          <w:b/>
          <w:sz w:val="28"/>
          <w:szCs w:val="28"/>
        </w:rPr>
        <w:t>.</w:t>
      </w:r>
    </w:p>
    <w:p w:rsidR="005B17C0" w:rsidRPr="00C37071" w:rsidRDefault="00BE6601" w:rsidP="005B17C0">
      <w:pPr>
        <w:jc w:val="center"/>
        <w:rPr>
          <w:b/>
          <w:sz w:val="28"/>
          <w:szCs w:val="28"/>
        </w:rPr>
      </w:pPr>
      <w:r w:rsidRPr="00C37071">
        <w:rPr>
          <w:b/>
          <w:sz w:val="28"/>
          <w:szCs w:val="28"/>
          <w:lang w:val="en-US"/>
        </w:rPr>
        <w:t>II</w:t>
      </w:r>
      <w:r w:rsidRPr="00C37071">
        <w:rPr>
          <w:b/>
          <w:sz w:val="28"/>
          <w:szCs w:val="28"/>
        </w:rPr>
        <w:t xml:space="preserve"> . </w:t>
      </w:r>
      <w:r w:rsidR="005B17C0" w:rsidRPr="00C37071">
        <w:rPr>
          <w:b/>
          <w:sz w:val="28"/>
          <w:szCs w:val="28"/>
        </w:rPr>
        <w:t>Изменения в общем образовании, направленные на повышение эффективности и качества  услуг в сфере образования, соотнесенные с этапами перехода к эффективному контракту</w:t>
      </w:r>
    </w:p>
    <w:p w:rsidR="005B17C0" w:rsidRPr="00C37071" w:rsidRDefault="005B17C0" w:rsidP="005B17C0">
      <w:pPr>
        <w:jc w:val="center"/>
        <w:rPr>
          <w:b/>
          <w:sz w:val="28"/>
          <w:szCs w:val="28"/>
        </w:rPr>
      </w:pPr>
    </w:p>
    <w:p w:rsidR="005B17C0" w:rsidRPr="00C37071" w:rsidRDefault="005B17C0" w:rsidP="005B17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7071">
        <w:rPr>
          <w:b/>
          <w:sz w:val="28"/>
          <w:szCs w:val="28"/>
        </w:rPr>
        <w:lastRenderedPageBreak/>
        <w:t xml:space="preserve">Основные направления </w:t>
      </w:r>
    </w:p>
    <w:p w:rsidR="005B17C0" w:rsidRPr="00C37071" w:rsidRDefault="005B17C0" w:rsidP="005B17C0">
      <w:pPr>
        <w:ind w:left="360"/>
        <w:jc w:val="both"/>
        <w:rPr>
          <w:b/>
          <w:sz w:val="28"/>
          <w:szCs w:val="28"/>
        </w:rPr>
      </w:pPr>
    </w:p>
    <w:p w:rsidR="005B17C0" w:rsidRPr="00C37071" w:rsidRDefault="005B17C0" w:rsidP="005B17C0">
      <w:pPr>
        <w:numPr>
          <w:ilvl w:val="0"/>
          <w:numId w:val="2"/>
        </w:numPr>
        <w:rPr>
          <w:sz w:val="28"/>
          <w:szCs w:val="28"/>
        </w:rPr>
      </w:pPr>
      <w:r w:rsidRPr="00C37071">
        <w:rPr>
          <w:b/>
          <w:sz w:val="28"/>
          <w:szCs w:val="28"/>
        </w:rPr>
        <w:t>Обеспечение достижения школьниками новых образовательных результатов</w:t>
      </w:r>
      <w:r w:rsidRPr="00C37071">
        <w:rPr>
          <w:sz w:val="28"/>
          <w:szCs w:val="28"/>
        </w:rPr>
        <w:t>:</w:t>
      </w:r>
    </w:p>
    <w:p w:rsidR="005B17C0" w:rsidRPr="00C37071" w:rsidRDefault="00606DB8" w:rsidP="00606D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федеральных государственных</w:t>
      </w:r>
      <w:r w:rsidR="005B17C0" w:rsidRPr="00C37071">
        <w:rPr>
          <w:sz w:val="28"/>
          <w:szCs w:val="28"/>
        </w:rPr>
        <w:t xml:space="preserve"> образовательных стандартов;</w:t>
      </w:r>
    </w:p>
    <w:p w:rsidR="005B17C0" w:rsidRPr="00C37071" w:rsidRDefault="00606DB8" w:rsidP="00606D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7C0" w:rsidRPr="00C37071">
        <w:rPr>
          <w:sz w:val="28"/>
          <w:szCs w:val="28"/>
        </w:rPr>
        <w:t>ведение в широкую практику</w:t>
      </w:r>
      <w:r>
        <w:rPr>
          <w:sz w:val="28"/>
          <w:szCs w:val="28"/>
        </w:rPr>
        <w:t xml:space="preserve"> использования</w:t>
      </w:r>
      <w:r w:rsidR="005B17C0" w:rsidRPr="00C37071">
        <w:rPr>
          <w:sz w:val="28"/>
          <w:szCs w:val="28"/>
        </w:rPr>
        <w:t xml:space="preserve"> современных образовательных технологий и методик обучения и воспитания;</w:t>
      </w:r>
    </w:p>
    <w:p w:rsidR="005B17C0" w:rsidRPr="00C37071" w:rsidRDefault="00606DB8" w:rsidP="00606D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B17C0" w:rsidRPr="00C37071">
        <w:rPr>
          <w:sz w:val="28"/>
          <w:szCs w:val="28"/>
        </w:rPr>
        <w:t>ониторинг уровня подготовки и социализации школьников;</w:t>
      </w:r>
    </w:p>
    <w:p w:rsidR="005B17C0" w:rsidRPr="00C37071" w:rsidRDefault="00606DB8" w:rsidP="00606D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7C0" w:rsidRPr="00C37071">
        <w:rPr>
          <w:sz w:val="28"/>
          <w:szCs w:val="28"/>
        </w:rPr>
        <w:t>азработка методических рекомендаций по корректировке основных образовательных программ начального общего, основного</w:t>
      </w:r>
      <w:r w:rsidR="00C37071">
        <w:rPr>
          <w:sz w:val="28"/>
          <w:szCs w:val="28"/>
        </w:rPr>
        <w:t xml:space="preserve"> общего, среднего (</w:t>
      </w:r>
      <w:r w:rsidR="00904E4E" w:rsidRPr="00C37071">
        <w:rPr>
          <w:sz w:val="28"/>
          <w:szCs w:val="28"/>
        </w:rPr>
        <w:t>полного) общ</w:t>
      </w:r>
      <w:r w:rsidR="005B17C0" w:rsidRPr="00C37071">
        <w:rPr>
          <w:sz w:val="28"/>
          <w:szCs w:val="28"/>
        </w:rPr>
        <w:t>его образ</w:t>
      </w:r>
      <w:r w:rsidR="00904E4E" w:rsidRPr="00C37071">
        <w:rPr>
          <w:sz w:val="28"/>
          <w:szCs w:val="28"/>
        </w:rPr>
        <w:t>ования с учетом российских и меж</w:t>
      </w:r>
      <w:r w:rsidR="005B17C0" w:rsidRPr="00C37071">
        <w:rPr>
          <w:sz w:val="28"/>
          <w:szCs w:val="28"/>
        </w:rPr>
        <w:t>дународных исследований</w:t>
      </w:r>
      <w:r w:rsidR="00904E4E" w:rsidRPr="00C37071">
        <w:rPr>
          <w:sz w:val="28"/>
          <w:szCs w:val="28"/>
        </w:rPr>
        <w:t xml:space="preserve"> образовательных достижений школьников;</w:t>
      </w:r>
    </w:p>
    <w:p w:rsidR="00904E4E" w:rsidRPr="00C37071" w:rsidRDefault="00606DB8" w:rsidP="00606D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4E4E" w:rsidRPr="00C37071">
        <w:rPr>
          <w:sz w:val="28"/>
          <w:szCs w:val="28"/>
        </w:rPr>
        <w:t xml:space="preserve">беспечение </w:t>
      </w:r>
      <w:r w:rsidR="00C37071">
        <w:rPr>
          <w:sz w:val="28"/>
          <w:szCs w:val="28"/>
        </w:rPr>
        <w:t>общественного участия в постро</w:t>
      </w:r>
      <w:r w:rsidR="00904E4E" w:rsidRPr="00C37071">
        <w:rPr>
          <w:sz w:val="28"/>
          <w:szCs w:val="28"/>
        </w:rPr>
        <w:t>ени</w:t>
      </w:r>
      <w:r w:rsidR="00C37071">
        <w:rPr>
          <w:sz w:val="28"/>
          <w:szCs w:val="28"/>
        </w:rPr>
        <w:t>и</w:t>
      </w:r>
      <w:r w:rsidR="00904E4E" w:rsidRPr="00C37071">
        <w:rPr>
          <w:sz w:val="28"/>
          <w:szCs w:val="28"/>
        </w:rPr>
        <w:t xml:space="preserve"> и оценке качества результатов образовательного процесса.</w:t>
      </w:r>
    </w:p>
    <w:p w:rsidR="00B31D3D" w:rsidRPr="00C37071" w:rsidRDefault="00B31D3D" w:rsidP="00606DB8">
      <w:pPr>
        <w:ind w:left="360"/>
        <w:jc w:val="both"/>
        <w:rPr>
          <w:sz w:val="28"/>
          <w:szCs w:val="28"/>
        </w:rPr>
      </w:pPr>
    </w:p>
    <w:p w:rsidR="00904E4E" w:rsidRPr="00C37071" w:rsidRDefault="00B31D3D" w:rsidP="00606DB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37071">
        <w:rPr>
          <w:b/>
          <w:sz w:val="28"/>
          <w:szCs w:val="28"/>
        </w:rPr>
        <w:t>Обеспечение равного доступа к качественному образованию:</w:t>
      </w:r>
    </w:p>
    <w:p w:rsidR="00B31D3D" w:rsidRPr="00C37071" w:rsidRDefault="00606DB8" w:rsidP="00606D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F511B" w:rsidRPr="00C37071">
        <w:rPr>
          <w:sz w:val="28"/>
          <w:szCs w:val="28"/>
        </w:rPr>
        <w:t>частие  в  региональных мероприятиях по оценке качества образования, включая оценивание внеучебных достижений и личностного развития обучающихся;</w:t>
      </w:r>
    </w:p>
    <w:p w:rsidR="004F511B" w:rsidRPr="00C37071" w:rsidRDefault="00606DB8" w:rsidP="00606D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F511B" w:rsidRPr="00C37071">
        <w:rPr>
          <w:sz w:val="28"/>
          <w:szCs w:val="28"/>
        </w:rPr>
        <w:t>ормирование комплексной системы мероприятий, направленных на выявление, поддержку, разв</w:t>
      </w:r>
      <w:r w:rsidR="00C37071">
        <w:rPr>
          <w:sz w:val="28"/>
          <w:szCs w:val="28"/>
        </w:rPr>
        <w:t>и</w:t>
      </w:r>
      <w:r w:rsidR="004F511B" w:rsidRPr="00C37071">
        <w:rPr>
          <w:sz w:val="28"/>
          <w:szCs w:val="28"/>
        </w:rPr>
        <w:t>тие и постшкольную социализацию талантливых детей, развитие открытой образовательной среды;</w:t>
      </w:r>
    </w:p>
    <w:p w:rsidR="00B31D3D" w:rsidRPr="00C37071" w:rsidRDefault="00606DB8" w:rsidP="00606D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1B" w:rsidRPr="00C37071">
        <w:rPr>
          <w:sz w:val="28"/>
          <w:szCs w:val="28"/>
        </w:rPr>
        <w:t>азвитие сетевых форм обучения, включая профильное, расширение системы дистанционного образования для различных категорий обучающихся;</w:t>
      </w:r>
    </w:p>
    <w:p w:rsidR="004F511B" w:rsidRPr="00C37071" w:rsidRDefault="00606DB8" w:rsidP="00606D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специального (</w:t>
      </w:r>
      <w:r w:rsidR="004F511B" w:rsidRPr="00C37071">
        <w:rPr>
          <w:sz w:val="28"/>
          <w:szCs w:val="28"/>
        </w:rPr>
        <w:t>коррекционного)</w:t>
      </w:r>
      <w:r>
        <w:rPr>
          <w:sz w:val="28"/>
          <w:szCs w:val="28"/>
        </w:rPr>
        <w:t xml:space="preserve"> </w:t>
      </w:r>
      <w:r w:rsidR="004F511B" w:rsidRPr="00C37071">
        <w:rPr>
          <w:sz w:val="28"/>
          <w:szCs w:val="28"/>
        </w:rPr>
        <w:t>образования, в том ч</w:t>
      </w:r>
      <w:r w:rsidR="00C37071">
        <w:rPr>
          <w:sz w:val="28"/>
          <w:szCs w:val="28"/>
        </w:rPr>
        <w:t>исле интегрированного образован</w:t>
      </w:r>
      <w:r w:rsidR="004F511B" w:rsidRPr="00C37071">
        <w:rPr>
          <w:sz w:val="28"/>
          <w:szCs w:val="28"/>
        </w:rPr>
        <w:t>и</w:t>
      </w:r>
      <w:r w:rsidR="00C37071">
        <w:rPr>
          <w:sz w:val="28"/>
          <w:szCs w:val="28"/>
        </w:rPr>
        <w:t>и</w:t>
      </w:r>
      <w:r w:rsidR="004F511B" w:rsidRPr="00C37071">
        <w:rPr>
          <w:sz w:val="28"/>
          <w:szCs w:val="28"/>
        </w:rPr>
        <w:t xml:space="preserve"> детей с ограниченными возможностями здоровья;</w:t>
      </w:r>
    </w:p>
    <w:p w:rsidR="004F511B" w:rsidRPr="00C37071" w:rsidRDefault="00606DB8" w:rsidP="00606D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511B" w:rsidRPr="00C37071">
        <w:rPr>
          <w:sz w:val="28"/>
          <w:szCs w:val="28"/>
        </w:rPr>
        <w:t>овышение степени удовлетворенности населения качеством общего образования.</w:t>
      </w:r>
    </w:p>
    <w:p w:rsidR="004F511B" w:rsidRPr="00C37071" w:rsidRDefault="004F511B" w:rsidP="00606DB8">
      <w:pPr>
        <w:numPr>
          <w:ilvl w:val="0"/>
          <w:numId w:val="2"/>
        </w:numPr>
        <w:jc w:val="both"/>
        <w:rPr>
          <w:sz w:val="28"/>
          <w:szCs w:val="28"/>
        </w:rPr>
      </w:pPr>
      <w:r w:rsidRPr="00C37071">
        <w:rPr>
          <w:sz w:val="28"/>
          <w:szCs w:val="28"/>
        </w:rPr>
        <w:t xml:space="preserve">Введение эффективного контракта в </w:t>
      </w:r>
      <w:r w:rsidR="00606DB8">
        <w:rPr>
          <w:sz w:val="28"/>
          <w:szCs w:val="28"/>
        </w:rPr>
        <w:t xml:space="preserve">общем </w:t>
      </w:r>
      <w:r w:rsidRPr="00C37071">
        <w:rPr>
          <w:sz w:val="28"/>
          <w:szCs w:val="28"/>
        </w:rPr>
        <w:t>образовании:</w:t>
      </w:r>
    </w:p>
    <w:p w:rsidR="004F511B" w:rsidRPr="00C37071" w:rsidRDefault="00606DB8" w:rsidP="00606D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1B" w:rsidRPr="00C37071">
        <w:rPr>
          <w:sz w:val="28"/>
          <w:szCs w:val="28"/>
        </w:rPr>
        <w:t>азработка и внедрение механизмов эффективного контракта с педагогическими работниками организаций общего образования;</w:t>
      </w:r>
    </w:p>
    <w:p w:rsidR="004F511B" w:rsidRPr="00C37071" w:rsidRDefault="00606DB8" w:rsidP="00606D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1B" w:rsidRPr="00C37071">
        <w:rPr>
          <w:sz w:val="28"/>
          <w:szCs w:val="28"/>
        </w:rPr>
        <w:t>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</w:t>
      </w:r>
      <w:r w:rsidR="00C37071">
        <w:rPr>
          <w:sz w:val="28"/>
          <w:szCs w:val="28"/>
        </w:rPr>
        <w:t>вязи между показателями качества</w:t>
      </w:r>
      <w:r w:rsidR="004F511B" w:rsidRPr="00C37071">
        <w:rPr>
          <w:sz w:val="28"/>
          <w:szCs w:val="28"/>
        </w:rPr>
        <w:t xml:space="preserve"> предоставляемых </w:t>
      </w:r>
      <w:r w:rsidR="004F511B" w:rsidRPr="00C37071">
        <w:rPr>
          <w:sz w:val="28"/>
          <w:szCs w:val="28"/>
        </w:rPr>
        <w:lastRenderedPageBreak/>
        <w:t>муниципальных услуг организацией и эффективностью деятельности руководителя образовательной организации общего образован</w:t>
      </w:r>
      <w:r w:rsidR="003359FF" w:rsidRPr="00C37071">
        <w:rPr>
          <w:sz w:val="28"/>
          <w:szCs w:val="28"/>
        </w:rPr>
        <w:t>и</w:t>
      </w:r>
      <w:r w:rsidR="004F511B" w:rsidRPr="00C37071">
        <w:rPr>
          <w:sz w:val="28"/>
          <w:szCs w:val="28"/>
        </w:rPr>
        <w:t>я;</w:t>
      </w:r>
    </w:p>
    <w:p w:rsidR="004F511B" w:rsidRPr="00C37071" w:rsidRDefault="00606DB8" w:rsidP="00606D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511B" w:rsidRPr="00C37071">
        <w:rPr>
          <w:sz w:val="28"/>
          <w:szCs w:val="28"/>
        </w:rPr>
        <w:t>нформационное и мониторинговое сопровождение введения эффективного контракта.</w:t>
      </w:r>
    </w:p>
    <w:p w:rsidR="004F511B" w:rsidRPr="00C37071" w:rsidRDefault="004F511B" w:rsidP="004F511B">
      <w:pPr>
        <w:ind w:left="360"/>
        <w:rPr>
          <w:sz w:val="28"/>
          <w:szCs w:val="28"/>
        </w:rPr>
      </w:pPr>
    </w:p>
    <w:p w:rsidR="004F511B" w:rsidRPr="00606DB8" w:rsidRDefault="004F511B" w:rsidP="004F511B">
      <w:pPr>
        <w:ind w:left="360"/>
        <w:jc w:val="center"/>
        <w:rPr>
          <w:b/>
          <w:sz w:val="28"/>
          <w:szCs w:val="28"/>
        </w:rPr>
      </w:pPr>
      <w:r w:rsidRPr="00606DB8">
        <w:rPr>
          <w:b/>
          <w:sz w:val="28"/>
          <w:szCs w:val="28"/>
        </w:rPr>
        <w:t>2. Ожидаемые результаты</w:t>
      </w:r>
    </w:p>
    <w:p w:rsidR="003359FF" w:rsidRPr="00606DB8" w:rsidRDefault="003359FF" w:rsidP="004F511B">
      <w:pPr>
        <w:ind w:left="360"/>
        <w:jc w:val="center"/>
        <w:rPr>
          <w:b/>
          <w:sz w:val="28"/>
          <w:szCs w:val="28"/>
        </w:rPr>
      </w:pPr>
    </w:p>
    <w:p w:rsidR="005B17C0" w:rsidRPr="00C37071" w:rsidRDefault="003359FF" w:rsidP="003359FF">
      <w:pPr>
        <w:rPr>
          <w:sz w:val="28"/>
          <w:szCs w:val="28"/>
        </w:rPr>
      </w:pPr>
      <w:r w:rsidRPr="00C37071">
        <w:rPr>
          <w:sz w:val="28"/>
          <w:szCs w:val="28"/>
        </w:rPr>
        <w:t>1. Обеспечение достижения новых образовательных результатов:</w:t>
      </w:r>
    </w:p>
    <w:p w:rsidR="003359FF" w:rsidRPr="00C37071" w:rsidRDefault="00606DB8" w:rsidP="003359F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359FF" w:rsidRPr="00C37071">
        <w:rPr>
          <w:sz w:val="28"/>
          <w:szCs w:val="28"/>
        </w:rPr>
        <w:t>беспечение о</w:t>
      </w:r>
      <w:r>
        <w:rPr>
          <w:sz w:val="28"/>
          <w:szCs w:val="28"/>
        </w:rPr>
        <w:t xml:space="preserve">бучения всех школьников по </w:t>
      </w:r>
      <w:r w:rsidR="003359FF" w:rsidRPr="00C37071">
        <w:rPr>
          <w:sz w:val="28"/>
          <w:szCs w:val="28"/>
        </w:rPr>
        <w:t xml:space="preserve"> федеральным государственным образовательным стандартам;</w:t>
      </w:r>
    </w:p>
    <w:p w:rsidR="003359FF" w:rsidRPr="00C37071" w:rsidRDefault="00606DB8" w:rsidP="003359F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359FF" w:rsidRPr="00C37071">
        <w:rPr>
          <w:sz w:val="28"/>
          <w:szCs w:val="28"/>
        </w:rPr>
        <w:t>овышение</w:t>
      </w:r>
      <w:r w:rsidR="003C0D46">
        <w:rPr>
          <w:sz w:val="28"/>
          <w:szCs w:val="28"/>
        </w:rPr>
        <w:t xml:space="preserve"> качества подготовки школьников</w:t>
      </w:r>
      <w:r w:rsidR="003359FF" w:rsidRPr="00C37071">
        <w:rPr>
          <w:sz w:val="28"/>
          <w:szCs w:val="28"/>
        </w:rPr>
        <w:t>, которое оценивается  в том числе по результатам их участия в международных сопоставительных исследованиях.</w:t>
      </w:r>
    </w:p>
    <w:p w:rsidR="003359FF" w:rsidRPr="00C37071" w:rsidRDefault="003359FF" w:rsidP="003359FF">
      <w:pPr>
        <w:rPr>
          <w:sz w:val="28"/>
          <w:szCs w:val="28"/>
        </w:rPr>
      </w:pPr>
    </w:p>
    <w:p w:rsidR="003359FF" w:rsidRPr="00C37071" w:rsidRDefault="003359FF" w:rsidP="003359FF">
      <w:pPr>
        <w:numPr>
          <w:ilvl w:val="0"/>
          <w:numId w:val="1"/>
        </w:numPr>
        <w:rPr>
          <w:sz w:val="28"/>
          <w:szCs w:val="28"/>
        </w:rPr>
      </w:pPr>
      <w:r w:rsidRPr="00C37071">
        <w:rPr>
          <w:sz w:val="28"/>
          <w:szCs w:val="28"/>
        </w:rPr>
        <w:t>Обеспечение равного доступа к качественному образованию:</w:t>
      </w:r>
    </w:p>
    <w:p w:rsidR="003359FF" w:rsidRPr="00C37071" w:rsidRDefault="003359FF" w:rsidP="003359FF">
      <w:pPr>
        <w:numPr>
          <w:ilvl w:val="1"/>
          <w:numId w:val="1"/>
        </w:numPr>
        <w:tabs>
          <w:tab w:val="clear" w:pos="1440"/>
          <w:tab w:val="num" w:pos="1080"/>
        </w:tabs>
        <w:ind w:left="360" w:firstLine="0"/>
        <w:rPr>
          <w:sz w:val="28"/>
          <w:szCs w:val="28"/>
        </w:rPr>
      </w:pPr>
      <w:r w:rsidRPr="00C37071">
        <w:rPr>
          <w:sz w:val="28"/>
          <w:szCs w:val="28"/>
        </w:rPr>
        <w:t>введение оценки деятельности организаций общего образования на основе показателей эффективности их деятельности.</w:t>
      </w:r>
    </w:p>
    <w:p w:rsidR="003359FF" w:rsidRPr="00C37071" w:rsidRDefault="003359FF" w:rsidP="003359FF">
      <w:pPr>
        <w:numPr>
          <w:ilvl w:val="0"/>
          <w:numId w:val="1"/>
        </w:numPr>
        <w:rPr>
          <w:sz w:val="28"/>
          <w:szCs w:val="28"/>
        </w:rPr>
      </w:pPr>
      <w:r w:rsidRPr="00C37071">
        <w:rPr>
          <w:sz w:val="28"/>
          <w:szCs w:val="28"/>
        </w:rPr>
        <w:t>Обновление кадрового состава и привлечение молодых талантливых педагогов для работы в школы.</w:t>
      </w:r>
    </w:p>
    <w:p w:rsidR="003359FF" w:rsidRDefault="003359FF" w:rsidP="003359FF">
      <w:pPr>
        <w:ind w:left="360"/>
        <w:rPr>
          <w:sz w:val="28"/>
          <w:szCs w:val="28"/>
        </w:rPr>
      </w:pPr>
    </w:p>
    <w:p w:rsidR="003C0D46" w:rsidRDefault="003C0D46" w:rsidP="003359FF">
      <w:pPr>
        <w:ind w:left="360"/>
        <w:rPr>
          <w:sz w:val="28"/>
          <w:szCs w:val="28"/>
        </w:rPr>
      </w:pPr>
    </w:p>
    <w:p w:rsidR="003C0D46" w:rsidRPr="00C37071" w:rsidRDefault="003C0D46" w:rsidP="003359FF">
      <w:pPr>
        <w:ind w:left="360"/>
        <w:rPr>
          <w:sz w:val="28"/>
          <w:szCs w:val="28"/>
        </w:rPr>
      </w:pPr>
    </w:p>
    <w:p w:rsidR="003359FF" w:rsidRPr="00606DB8" w:rsidRDefault="00606DB8" w:rsidP="00606DB8">
      <w:pPr>
        <w:ind w:left="720"/>
        <w:jc w:val="center"/>
        <w:rPr>
          <w:b/>
          <w:sz w:val="28"/>
          <w:szCs w:val="28"/>
        </w:rPr>
      </w:pPr>
      <w:r w:rsidRPr="00606DB8">
        <w:rPr>
          <w:b/>
          <w:sz w:val="28"/>
          <w:szCs w:val="28"/>
        </w:rPr>
        <w:t>3.</w:t>
      </w:r>
      <w:r w:rsidR="003359FF" w:rsidRPr="00606DB8">
        <w:rPr>
          <w:b/>
          <w:sz w:val="28"/>
          <w:szCs w:val="28"/>
        </w:rPr>
        <w:t>Основные количеств</w:t>
      </w:r>
      <w:r w:rsidR="00C37071" w:rsidRPr="00606DB8">
        <w:rPr>
          <w:b/>
          <w:sz w:val="28"/>
          <w:szCs w:val="28"/>
        </w:rPr>
        <w:t>енные характеристики системы общ</w:t>
      </w:r>
      <w:r w:rsidR="003359FF" w:rsidRPr="00606DB8">
        <w:rPr>
          <w:b/>
          <w:sz w:val="28"/>
          <w:szCs w:val="28"/>
        </w:rPr>
        <w:t>его образования города Тюмени</w:t>
      </w:r>
    </w:p>
    <w:p w:rsidR="003359FF" w:rsidRPr="00C37071" w:rsidRDefault="003359FF" w:rsidP="003359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1080"/>
        <w:gridCol w:w="1080"/>
        <w:gridCol w:w="1620"/>
        <w:gridCol w:w="1620"/>
        <w:gridCol w:w="1620"/>
        <w:gridCol w:w="1620"/>
        <w:gridCol w:w="1358"/>
      </w:tblGrid>
      <w:tr w:rsidR="003359FF" w:rsidRPr="00635165" w:rsidTr="00635165">
        <w:tc>
          <w:tcPr>
            <w:tcW w:w="3168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62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08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2012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2015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2016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2017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358" w:type="dxa"/>
          </w:tcPr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2018</w:t>
            </w:r>
          </w:p>
          <w:p w:rsidR="003359FF" w:rsidRPr="00635165" w:rsidRDefault="003359F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</w:tr>
      <w:tr w:rsidR="003359FF" w:rsidRPr="00635165" w:rsidTr="00635165">
        <w:tc>
          <w:tcPr>
            <w:tcW w:w="3168" w:type="dxa"/>
          </w:tcPr>
          <w:p w:rsidR="003359FF" w:rsidRPr="00635165" w:rsidRDefault="003359F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Численность детей и </w:t>
            </w:r>
            <w:r w:rsidR="008D0CE5" w:rsidRPr="00635165">
              <w:rPr>
                <w:sz w:val="28"/>
                <w:szCs w:val="28"/>
              </w:rPr>
              <w:t>молод</w:t>
            </w:r>
            <w:r w:rsidR="003F55F1" w:rsidRPr="00635165">
              <w:rPr>
                <w:sz w:val="28"/>
                <w:szCs w:val="28"/>
              </w:rPr>
              <w:t>ежи 7-18</w:t>
            </w:r>
            <w:r w:rsidRPr="0063516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2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3359FF" w:rsidRPr="00635165" w:rsidRDefault="003F55F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79215</w:t>
            </w:r>
          </w:p>
        </w:tc>
        <w:tc>
          <w:tcPr>
            <w:tcW w:w="1080" w:type="dxa"/>
          </w:tcPr>
          <w:p w:rsidR="003359FF" w:rsidRPr="00635165" w:rsidRDefault="003F55F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82636</w:t>
            </w:r>
          </w:p>
        </w:tc>
        <w:tc>
          <w:tcPr>
            <w:tcW w:w="1620" w:type="dxa"/>
          </w:tcPr>
          <w:p w:rsidR="003359FF" w:rsidRPr="00635165" w:rsidRDefault="003F55F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85329</w:t>
            </w:r>
          </w:p>
        </w:tc>
        <w:tc>
          <w:tcPr>
            <w:tcW w:w="1620" w:type="dxa"/>
          </w:tcPr>
          <w:p w:rsidR="003359FF" w:rsidRPr="00635165" w:rsidRDefault="003F55F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89007</w:t>
            </w:r>
          </w:p>
        </w:tc>
        <w:tc>
          <w:tcPr>
            <w:tcW w:w="1620" w:type="dxa"/>
          </w:tcPr>
          <w:p w:rsidR="003359FF" w:rsidRPr="00635165" w:rsidRDefault="003F55F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93397</w:t>
            </w:r>
          </w:p>
        </w:tc>
        <w:tc>
          <w:tcPr>
            <w:tcW w:w="1620" w:type="dxa"/>
          </w:tcPr>
          <w:p w:rsidR="003359FF" w:rsidRPr="003C0D46" w:rsidRDefault="0092549E" w:rsidP="00635165">
            <w:pPr>
              <w:jc w:val="center"/>
              <w:rPr>
                <w:sz w:val="28"/>
                <w:szCs w:val="28"/>
              </w:rPr>
            </w:pPr>
            <w:r w:rsidRPr="003C0D46">
              <w:rPr>
                <w:sz w:val="28"/>
                <w:szCs w:val="28"/>
              </w:rPr>
              <w:t>96943</w:t>
            </w:r>
          </w:p>
        </w:tc>
        <w:tc>
          <w:tcPr>
            <w:tcW w:w="1358" w:type="dxa"/>
          </w:tcPr>
          <w:p w:rsidR="003359FF" w:rsidRPr="003C0D46" w:rsidRDefault="0092549E" w:rsidP="00635165">
            <w:pPr>
              <w:jc w:val="center"/>
              <w:rPr>
                <w:sz w:val="28"/>
                <w:szCs w:val="28"/>
              </w:rPr>
            </w:pPr>
            <w:r w:rsidRPr="003C0D46">
              <w:rPr>
                <w:sz w:val="28"/>
                <w:szCs w:val="28"/>
              </w:rPr>
              <w:t>100443</w:t>
            </w:r>
          </w:p>
        </w:tc>
      </w:tr>
      <w:tr w:rsidR="003359FF" w:rsidRPr="00635165" w:rsidTr="00635165">
        <w:tc>
          <w:tcPr>
            <w:tcW w:w="3168" w:type="dxa"/>
          </w:tcPr>
          <w:p w:rsidR="003359FF" w:rsidRPr="00635165" w:rsidRDefault="008D0CE5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Численность обучающихся</w:t>
            </w:r>
          </w:p>
        </w:tc>
        <w:tc>
          <w:tcPr>
            <w:tcW w:w="162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08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63330</w:t>
            </w:r>
          </w:p>
        </w:tc>
        <w:tc>
          <w:tcPr>
            <w:tcW w:w="108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67409</w:t>
            </w:r>
          </w:p>
        </w:tc>
        <w:tc>
          <w:tcPr>
            <w:tcW w:w="162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70851</w:t>
            </w:r>
          </w:p>
        </w:tc>
        <w:tc>
          <w:tcPr>
            <w:tcW w:w="162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74940</w:t>
            </w:r>
          </w:p>
        </w:tc>
        <w:tc>
          <w:tcPr>
            <w:tcW w:w="1620" w:type="dxa"/>
          </w:tcPr>
          <w:p w:rsidR="003359FF" w:rsidRPr="00635165" w:rsidRDefault="008D0CE5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79668</w:t>
            </w:r>
          </w:p>
        </w:tc>
        <w:tc>
          <w:tcPr>
            <w:tcW w:w="1620" w:type="dxa"/>
          </w:tcPr>
          <w:p w:rsidR="003359FF" w:rsidRPr="003C0D46" w:rsidRDefault="0092549E" w:rsidP="00635165">
            <w:pPr>
              <w:jc w:val="center"/>
              <w:rPr>
                <w:sz w:val="28"/>
                <w:szCs w:val="28"/>
              </w:rPr>
            </w:pPr>
            <w:r w:rsidRPr="003C0D46">
              <w:rPr>
                <w:sz w:val="28"/>
                <w:szCs w:val="28"/>
              </w:rPr>
              <w:t>83730</w:t>
            </w:r>
          </w:p>
        </w:tc>
        <w:tc>
          <w:tcPr>
            <w:tcW w:w="1358" w:type="dxa"/>
          </w:tcPr>
          <w:p w:rsidR="003359FF" w:rsidRPr="003C0D46" w:rsidRDefault="0092549E" w:rsidP="00635165">
            <w:pPr>
              <w:jc w:val="center"/>
              <w:rPr>
                <w:sz w:val="28"/>
                <w:szCs w:val="28"/>
              </w:rPr>
            </w:pPr>
            <w:r w:rsidRPr="003C0D46">
              <w:rPr>
                <w:sz w:val="28"/>
                <w:szCs w:val="28"/>
              </w:rPr>
              <w:t>87730</w:t>
            </w:r>
          </w:p>
        </w:tc>
      </w:tr>
      <w:tr w:rsidR="003359FF" w:rsidRPr="00635165" w:rsidTr="00635165">
        <w:trPr>
          <w:trHeight w:val="1136"/>
        </w:trPr>
        <w:tc>
          <w:tcPr>
            <w:tcW w:w="3168" w:type="dxa"/>
          </w:tcPr>
          <w:p w:rsidR="003359FF" w:rsidRPr="00635165" w:rsidRDefault="008D0CE5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Численность обучающихся в расчете на одного учителя</w:t>
            </w:r>
          </w:p>
        </w:tc>
        <w:tc>
          <w:tcPr>
            <w:tcW w:w="1620" w:type="dxa"/>
          </w:tcPr>
          <w:p w:rsidR="003359FF" w:rsidRPr="00635165" w:rsidRDefault="00BE660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</w:tcPr>
          <w:p w:rsidR="003359FF" w:rsidRPr="00635165" w:rsidRDefault="00F633E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3359FF" w:rsidRPr="00635165" w:rsidRDefault="00F633E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8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359FF" w:rsidRPr="00635165" w:rsidTr="00635165">
        <w:tc>
          <w:tcPr>
            <w:tcW w:w="3168" w:type="dxa"/>
          </w:tcPr>
          <w:p w:rsidR="003359FF" w:rsidRPr="00635165" w:rsidRDefault="008D0CE5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Удельный вес численности обучающихся организаций  общего образования по новым федеральным государственным образовательным стандартам </w:t>
            </w:r>
          </w:p>
        </w:tc>
        <w:tc>
          <w:tcPr>
            <w:tcW w:w="1620" w:type="dxa"/>
          </w:tcPr>
          <w:p w:rsidR="003359FF" w:rsidRPr="00635165" w:rsidRDefault="00BE660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3359FF" w:rsidRPr="00635165" w:rsidRDefault="00BE660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2</w:t>
            </w:r>
            <w:r w:rsidR="003F3BBB" w:rsidRPr="00754F21">
              <w:rPr>
                <w:sz w:val="28"/>
                <w:szCs w:val="28"/>
              </w:rPr>
              <w:t>9,3</w:t>
            </w:r>
          </w:p>
        </w:tc>
        <w:tc>
          <w:tcPr>
            <w:tcW w:w="1080" w:type="dxa"/>
          </w:tcPr>
          <w:p w:rsidR="003359FF" w:rsidRPr="00635165" w:rsidRDefault="00BE660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BE512A" w:rsidRPr="00635165" w:rsidRDefault="00754F21" w:rsidP="00754F21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754F21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3359FF" w:rsidRPr="00635165" w:rsidRDefault="00754F21" w:rsidP="00635165">
            <w:pPr>
              <w:jc w:val="center"/>
              <w:rPr>
                <w:sz w:val="28"/>
                <w:szCs w:val="28"/>
                <w:highlight w:val="yellow"/>
              </w:rPr>
            </w:pPr>
            <w:r w:rsidRPr="003C0D46">
              <w:rPr>
                <w:sz w:val="28"/>
                <w:szCs w:val="28"/>
              </w:rPr>
              <w:t>90</w:t>
            </w:r>
          </w:p>
        </w:tc>
      </w:tr>
    </w:tbl>
    <w:p w:rsidR="003C0D46" w:rsidRDefault="003C0D46" w:rsidP="003359FF">
      <w:pPr>
        <w:jc w:val="center"/>
        <w:rPr>
          <w:sz w:val="28"/>
          <w:szCs w:val="28"/>
        </w:rPr>
      </w:pPr>
    </w:p>
    <w:p w:rsidR="003C0D46" w:rsidRPr="00C37071" w:rsidRDefault="003C0D46" w:rsidP="003359FF">
      <w:pPr>
        <w:jc w:val="center"/>
        <w:rPr>
          <w:sz w:val="28"/>
          <w:szCs w:val="28"/>
        </w:rPr>
      </w:pPr>
    </w:p>
    <w:p w:rsidR="008D0CE5" w:rsidRPr="00606DB8" w:rsidRDefault="00FF30DB" w:rsidP="00606DB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06DB8">
        <w:rPr>
          <w:b/>
          <w:sz w:val="28"/>
          <w:szCs w:val="28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2957"/>
        <w:gridCol w:w="2957"/>
        <w:gridCol w:w="2958"/>
      </w:tblGrid>
      <w:tr w:rsidR="00A27698" w:rsidRPr="00635165" w:rsidTr="00635165">
        <w:tc>
          <w:tcPr>
            <w:tcW w:w="828" w:type="dxa"/>
          </w:tcPr>
          <w:p w:rsidR="00FF30DB" w:rsidRPr="00635165" w:rsidRDefault="00FF30D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№пп</w:t>
            </w:r>
          </w:p>
        </w:tc>
        <w:tc>
          <w:tcPr>
            <w:tcW w:w="5086" w:type="dxa"/>
          </w:tcPr>
          <w:p w:rsidR="00FF30DB" w:rsidRPr="00635165" w:rsidRDefault="00FF18AE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FF30DB" w:rsidRPr="00635165">
              <w:rPr>
                <w:sz w:val="28"/>
                <w:szCs w:val="28"/>
              </w:rPr>
              <w:t>ероприятия</w:t>
            </w:r>
          </w:p>
        </w:tc>
        <w:tc>
          <w:tcPr>
            <w:tcW w:w="2957" w:type="dxa"/>
          </w:tcPr>
          <w:p w:rsidR="00FF30DB" w:rsidRPr="00635165" w:rsidRDefault="00FF30D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7" w:type="dxa"/>
          </w:tcPr>
          <w:p w:rsidR="00FF30DB" w:rsidRPr="00635165" w:rsidRDefault="00FF30D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958" w:type="dxa"/>
          </w:tcPr>
          <w:p w:rsidR="00FF30DB" w:rsidRPr="00635165" w:rsidRDefault="00FF18AE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FF30DB" w:rsidRPr="00635165">
              <w:rPr>
                <w:sz w:val="28"/>
                <w:szCs w:val="28"/>
              </w:rPr>
              <w:t>езультат</w:t>
            </w:r>
          </w:p>
        </w:tc>
      </w:tr>
      <w:tr w:rsidR="00FF30DB" w:rsidRPr="00635165" w:rsidTr="00635165">
        <w:tc>
          <w:tcPr>
            <w:tcW w:w="14786" w:type="dxa"/>
            <w:gridSpan w:val="5"/>
          </w:tcPr>
          <w:p w:rsidR="00FF30DB" w:rsidRPr="00635165" w:rsidRDefault="00FF30D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  <w:lang w:val="en-US"/>
              </w:rPr>
              <w:t>II</w:t>
            </w:r>
            <w:r w:rsidR="00FF18AE" w:rsidRPr="00635165">
              <w:rPr>
                <w:sz w:val="28"/>
                <w:szCs w:val="28"/>
              </w:rPr>
              <w:t>.</w:t>
            </w:r>
            <w:r w:rsidRPr="00635165">
              <w:rPr>
                <w:sz w:val="28"/>
                <w:szCs w:val="28"/>
              </w:rPr>
              <w:t xml:space="preserve"> </w:t>
            </w:r>
            <w:r w:rsidRPr="00635165">
              <w:rPr>
                <w:b/>
                <w:sz w:val="28"/>
                <w:szCs w:val="28"/>
              </w:rPr>
      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      </w:r>
          </w:p>
        </w:tc>
      </w:tr>
      <w:tr w:rsidR="00FF18AE" w:rsidRPr="00635165" w:rsidTr="00635165">
        <w:tc>
          <w:tcPr>
            <w:tcW w:w="14786" w:type="dxa"/>
            <w:gridSpan w:val="5"/>
          </w:tcPr>
          <w:p w:rsidR="00FF18AE" w:rsidRPr="00635165" w:rsidRDefault="00FF18AE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Достижение новых качественных  образовательных результатов</w:t>
            </w:r>
          </w:p>
        </w:tc>
      </w:tr>
      <w:tr w:rsidR="00A27698" w:rsidRPr="00635165" w:rsidTr="00635165">
        <w:tc>
          <w:tcPr>
            <w:tcW w:w="828" w:type="dxa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946774" w:rsidRPr="00635165" w:rsidRDefault="00946774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Реализация комплекса мероприятий  по обеспечению условий  для введения ФГОС</w:t>
            </w:r>
            <w:r w:rsidR="00FF18AE" w:rsidRPr="006351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57" w:type="dxa"/>
            <w:vMerge w:val="restart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  <w:r w:rsidR="00FF18AE" w:rsidRPr="00635165">
              <w:rPr>
                <w:sz w:val="28"/>
                <w:szCs w:val="28"/>
              </w:rPr>
              <w:t xml:space="preserve">, </w:t>
            </w:r>
            <w:r w:rsidR="00A27698" w:rsidRPr="00635165">
              <w:rPr>
                <w:sz w:val="28"/>
                <w:szCs w:val="28"/>
              </w:rPr>
              <w:t xml:space="preserve">образовательные </w:t>
            </w:r>
            <w:r w:rsidR="00FF18AE" w:rsidRPr="00635165">
              <w:rPr>
                <w:sz w:val="28"/>
                <w:szCs w:val="28"/>
              </w:rPr>
              <w:t xml:space="preserve">организации общего </w:t>
            </w:r>
            <w:r w:rsidR="00FF18AE" w:rsidRPr="0063516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57" w:type="dxa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2013-2018</w:t>
            </w:r>
            <w:r w:rsidR="00FF18AE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  <w:vMerge w:val="restart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Обеспечение обучения  всех школьников по ФГОС</w:t>
            </w:r>
          </w:p>
        </w:tc>
      </w:tr>
      <w:tr w:rsidR="00A27698" w:rsidRPr="00635165" w:rsidTr="00635165">
        <w:tc>
          <w:tcPr>
            <w:tcW w:w="828" w:type="dxa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1.1.</w:t>
            </w:r>
          </w:p>
        </w:tc>
        <w:tc>
          <w:tcPr>
            <w:tcW w:w="5086" w:type="dxa"/>
          </w:tcPr>
          <w:p w:rsidR="00946774" w:rsidRPr="00635165" w:rsidRDefault="00FF18A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н</w:t>
            </w:r>
            <w:r w:rsidR="00946774" w:rsidRPr="00635165">
              <w:rPr>
                <w:sz w:val="28"/>
                <w:szCs w:val="28"/>
              </w:rPr>
              <w:t xml:space="preserve">ачального общего образования </w:t>
            </w:r>
          </w:p>
          <w:p w:rsidR="00946774" w:rsidRPr="00635165" w:rsidRDefault="00FF18A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(</w:t>
            </w:r>
            <w:r w:rsidR="00946774" w:rsidRPr="00635165">
              <w:rPr>
                <w:sz w:val="28"/>
                <w:szCs w:val="28"/>
              </w:rPr>
              <w:t xml:space="preserve">включая планирование и создание условий для обучения учащихся по </w:t>
            </w:r>
            <w:r w:rsidR="00946774" w:rsidRPr="00635165">
              <w:rPr>
                <w:sz w:val="28"/>
                <w:szCs w:val="28"/>
              </w:rPr>
              <w:lastRenderedPageBreak/>
              <w:t>ФГОС: совершенствование МТБ, повышение квалификации педагогов  и т.д</w:t>
            </w:r>
            <w:r w:rsidRPr="00635165">
              <w:rPr>
                <w:sz w:val="28"/>
                <w:szCs w:val="28"/>
              </w:rPr>
              <w:t>.</w:t>
            </w:r>
            <w:r w:rsidR="00946774" w:rsidRPr="00635165"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  <w:vMerge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2013-2014</w:t>
            </w:r>
            <w:r w:rsidR="00FF18AE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  <w:vMerge/>
          </w:tcPr>
          <w:p w:rsidR="00946774" w:rsidRPr="00635165" w:rsidRDefault="00946774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4341FB" w:rsidRPr="00635165" w:rsidRDefault="004341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86" w:type="dxa"/>
          </w:tcPr>
          <w:p w:rsidR="004341FB" w:rsidRPr="00635165" w:rsidRDefault="00FF18AE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</w:t>
            </w:r>
            <w:r w:rsidR="004341FB" w:rsidRPr="00635165">
              <w:rPr>
                <w:sz w:val="28"/>
                <w:szCs w:val="28"/>
              </w:rPr>
              <w:t xml:space="preserve">сновного общего образования </w:t>
            </w:r>
          </w:p>
          <w:p w:rsidR="004341FB" w:rsidRPr="00635165" w:rsidRDefault="004341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(включая планирование и создание условий для обучения учащихся по ФГОС: совершенствование МТБ, повышен</w:t>
            </w:r>
            <w:r w:rsidR="00FF18AE" w:rsidRPr="00635165">
              <w:rPr>
                <w:sz w:val="28"/>
                <w:szCs w:val="28"/>
              </w:rPr>
              <w:t>ие квалификации педагогов  и т.д</w:t>
            </w:r>
            <w:r w:rsidRPr="00635165">
              <w:rPr>
                <w:sz w:val="28"/>
                <w:szCs w:val="28"/>
              </w:rPr>
              <w:t>.</w:t>
            </w:r>
            <w:r w:rsidR="00FF18AE" w:rsidRPr="00635165">
              <w:rPr>
                <w:sz w:val="28"/>
                <w:szCs w:val="28"/>
              </w:rPr>
              <w:t>).</w:t>
            </w:r>
          </w:p>
        </w:tc>
        <w:tc>
          <w:tcPr>
            <w:tcW w:w="2957" w:type="dxa"/>
          </w:tcPr>
          <w:p w:rsidR="004341FB" w:rsidRPr="00635165" w:rsidRDefault="004341FB" w:rsidP="00FF30D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341FB" w:rsidRPr="00635165" w:rsidRDefault="004341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FF18AE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  <w:vMerge/>
          </w:tcPr>
          <w:p w:rsidR="004341FB" w:rsidRPr="00635165" w:rsidRDefault="004341FB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FF30DB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86" w:type="dxa"/>
          </w:tcPr>
          <w:p w:rsidR="00FF30DB" w:rsidRPr="00635165" w:rsidRDefault="00946774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Включение в образовательные программы школ направлений профильного обучения, индивидуальных образовательных маршрутов</w:t>
            </w:r>
            <w:r w:rsidR="00FF18AE" w:rsidRPr="006351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F30DB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  <w:r w:rsidR="00C37071" w:rsidRPr="00635165">
              <w:rPr>
                <w:sz w:val="28"/>
                <w:szCs w:val="28"/>
              </w:rPr>
              <w:t xml:space="preserve">, </w:t>
            </w:r>
            <w:r w:rsidR="00A27698" w:rsidRPr="00635165">
              <w:rPr>
                <w:sz w:val="28"/>
                <w:szCs w:val="28"/>
              </w:rPr>
              <w:t>образовательные</w:t>
            </w:r>
          </w:p>
          <w:p w:rsidR="00FF18AE" w:rsidRPr="00635165" w:rsidRDefault="00FF18AE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организации общего образования</w:t>
            </w:r>
          </w:p>
        </w:tc>
        <w:tc>
          <w:tcPr>
            <w:tcW w:w="2957" w:type="dxa"/>
          </w:tcPr>
          <w:p w:rsidR="00FF30DB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2014-2018</w:t>
            </w:r>
            <w:r w:rsidR="00FF18AE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</w:tcPr>
          <w:p w:rsidR="00FF30DB" w:rsidRPr="00635165" w:rsidRDefault="009467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Обеспечение каждого обучающегося возможностью обучаться по индивидуальному учебному плану, профилю обучения, в том числе с использованием дистанционных технологий.</w:t>
            </w:r>
          </w:p>
        </w:tc>
      </w:tr>
      <w:tr w:rsidR="00A27698" w:rsidRPr="00635165" w:rsidTr="00635165">
        <w:tc>
          <w:tcPr>
            <w:tcW w:w="828" w:type="dxa"/>
          </w:tcPr>
          <w:p w:rsidR="00FF30DB" w:rsidRPr="00635165" w:rsidRDefault="0094677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86" w:type="dxa"/>
          </w:tcPr>
          <w:p w:rsidR="00FF30DB" w:rsidRPr="00635165" w:rsidRDefault="00946774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Развитие вариативности форм оценивания достижений учащихся, в том числе учебной и внеучебной деятельности, включая различные форматы промежуточной аттестации обучающихся</w:t>
            </w:r>
            <w:r w:rsidR="00FF18AE" w:rsidRPr="006351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F30DB" w:rsidRPr="00635165" w:rsidRDefault="00A2769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Образовательные о</w:t>
            </w:r>
            <w:r w:rsidR="00FF18AE" w:rsidRPr="00635165">
              <w:rPr>
                <w:sz w:val="28"/>
                <w:szCs w:val="28"/>
              </w:rPr>
              <w:t>рганизации общего образования</w:t>
            </w:r>
          </w:p>
        </w:tc>
        <w:tc>
          <w:tcPr>
            <w:tcW w:w="2957" w:type="dxa"/>
          </w:tcPr>
          <w:p w:rsidR="00FF30DB" w:rsidRPr="00635165" w:rsidRDefault="00080E1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2014-2018</w:t>
            </w:r>
            <w:r w:rsidR="00FF18AE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</w:tcPr>
          <w:p w:rsidR="00FF30DB" w:rsidRPr="00635165" w:rsidRDefault="00080E1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Повышение качества подготовки  школьников. Повышение качества образования, в том числе среднего балла по ЕГЭ, снижение доли выпускников </w:t>
            </w:r>
            <w:r w:rsidRPr="00635165">
              <w:rPr>
                <w:sz w:val="28"/>
                <w:szCs w:val="28"/>
              </w:rPr>
              <w:lastRenderedPageBreak/>
              <w:t>ОУ, получивших незачет на ЕГЭ</w:t>
            </w:r>
            <w:r w:rsidR="00FF18AE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FF30DB" w:rsidRPr="00635165" w:rsidRDefault="00080E1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086" w:type="dxa"/>
          </w:tcPr>
          <w:p w:rsidR="00FF30DB" w:rsidRPr="00635165" w:rsidRDefault="00080E1B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Совершенствование системы независимой экспертизы качества образования</w:t>
            </w:r>
            <w:r w:rsidR="00FF18AE" w:rsidRPr="006351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F30DB" w:rsidRPr="00635165" w:rsidRDefault="00080E1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</w:t>
            </w:r>
            <w:r w:rsidR="00A27698" w:rsidRPr="00635165">
              <w:rPr>
                <w:sz w:val="28"/>
                <w:szCs w:val="28"/>
              </w:rPr>
              <w:t xml:space="preserve">образовательные </w:t>
            </w:r>
            <w:r w:rsidR="00FF18AE" w:rsidRPr="00635165">
              <w:rPr>
                <w:sz w:val="28"/>
                <w:szCs w:val="28"/>
              </w:rPr>
              <w:t xml:space="preserve">организации общего образования </w:t>
            </w:r>
            <w:r w:rsidR="00C37071" w:rsidRPr="006351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F30DB" w:rsidRPr="00635165" w:rsidRDefault="00080E1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2014-2018</w:t>
            </w:r>
            <w:r w:rsidR="00FF18AE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</w:tcPr>
          <w:p w:rsidR="00FF30DB" w:rsidRPr="00635165" w:rsidRDefault="00080E1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Введение оценки деятельности организаций общего образования на основе показателей эффективности их деятельности. Повышение качества образования, среднего балла по ЕГЭ, снижение д</w:t>
            </w:r>
            <w:r w:rsidR="00A27698" w:rsidRPr="00635165">
              <w:rPr>
                <w:sz w:val="28"/>
                <w:szCs w:val="28"/>
              </w:rPr>
              <w:t>оли вы</w:t>
            </w:r>
            <w:r w:rsidRPr="00635165">
              <w:rPr>
                <w:sz w:val="28"/>
                <w:szCs w:val="28"/>
              </w:rPr>
              <w:t>пускников ОУ, получивших незачет по ЕГЭ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FF30DB" w:rsidRPr="00635165" w:rsidRDefault="00080E1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86" w:type="dxa"/>
          </w:tcPr>
          <w:p w:rsidR="00FF30DB" w:rsidRPr="00635165" w:rsidRDefault="00BD20E0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Внедрение проектных, практико-орие</w:t>
            </w:r>
            <w:r w:rsidR="00001287" w:rsidRPr="00635165">
              <w:rPr>
                <w:b/>
                <w:sz w:val="28"/>
                <w:szCs w:val="28"/>
              </w:rPr>
              <w:t>н</w:t>
            </w:r>
            <w:r w:rsidRPr="00635165">
              <w:rPr>
                <w:b/>
                <w:sz w:val="28"/>
                <w:szCs w:val="28"/>
              </w:rPr>
              <w:t>трированных технологий обучения</w:t>
            </w:r>
          </w:p>
        </w:tc>
        <w:tc>
          <w:tcPr>
            <w:tcW w:w="2957" w:type="dxa"/>
          </w:tcPr>
          <w:p w:rsidR="00A27698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</w:t>
            </w:r>
            <w:r w:rsidR="00A27698" w:rsidRPr="00635165">
              <w:rPr>
                <w:sz w:val="28"/>
                <w:szCs w:val="28"/>
              </w:rPr>
              <w:t>образовательные</w:t>
            </w:r>
          </w:p>
          <w:p w:rsidR="00C37071" w:rsidRPr="00635165" w:rsidRDefault="00A2769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организации общего образования </w:t>
            </w:r>
          </w:p>
        </w:tc>
        <w:tc>
          <w:tcPr>
            <w:tcW w:w="2957" w:type="dxa"/>
          </w:tcPr>
          <w:p w:rsidR="00FF30DB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2014-2018</w:t>
            </w:r>
            <w:r w:rsidR="00A27698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FF30DB" w:rsidRPr="00635165" w:rsidRDefault="00BD20E0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качества образования, среднего балла по ЕГЭ, снижение д</w:t>
            </w:r>
            <w:r w:rsidR="00A27698" w:rsidRPr="00635165">
              <w:rPr>
                <w:sz w:val="28"/>
                <w:szCs w:val="28"/>
              </w:rPr>
              <w:t>оли вы</w:t>
            </w:r>
            <w:r w:rsidRPr="00635165">
              <w:rPr>
                <w:sz w:val="28"/>
                <w:szCs w:val="28"/>
              </w:rPr>
              <w:t>пускников ОУ, получивших незачет по ЕГЭ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FF30DB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</w:t>
            </w:r>
          </w:p>
        </w:tc>
        <w:tc>
          <w:tcPr>
            <w:tcW w:w="5086" w:type="dxa"/>
          </w:tcPr>
          <w:p w:rsidR="00FF30DB" w:rsidRPr="00635165" w:rsidRDefault="00BD20E0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Участие в реализации региональной подготовки и переподготовки современных педагогических кадров, в том числе</w:t>
            </w:r>
            <w:r w:rsidR="00A27698" w:rsidRPr="006351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57" w:type="dxa"/>
          </w:tcPr>
          <w:p w:rsidR="00C37071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</w:t>
            </w:r>
            <w:r w:rsidR="00A27698" w:rsidRPr="00635165">
              <w:rPr>
                <w:sz w:val="28"/>
                <w:szCs w:val="28"/>
              </w:rPr>
              <w:t xml:space="preserve">образовательные </w:t>
            </w:r>
            <w:r w:rsidR="00A27698" w:rsidRPr="00635165">
              <w:rPr>
                <w:sz w:val="28"/>
                <w:szCs w:val="28"/>
              </w:rPr>
              <w:lastRenderedPageBreak/>
              <w:t xml:space="preserve">организации общего образования </w:t>
            </w:r>
          </w:p>
        </w:tc>
        <w:tc>
          <w:tcPr>
            <w:tcW w:w="2957" w:type="dxa"/>
          </w:tcPr>
          <w:p w:rsidR="00FF30DB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2013-2018</w:t>
            </w:r>
            <w:r w:rsidR="00A27698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FF30DB" w:rsidRPr="00635165" w:rsidRDefault="00BD20E0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уровня профессиональной компетенции  педагогических работников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086" w:type="dxa"/>
          </w:tcPr>
          <w:p w:rsidR="00BD20E0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</w:t>
            </w:r>
            <w:r w:rsidR="00BD20E0" w:rsidRPr="00635165">
              <w:rPr>
                <w:sz w:val="28"/>
                <w:szCs w:val="28"/>
              </w:rPr>
              <w:t>ыявление и поддержка молодежи, заинтересованной в получении педагогической профессии и в работе в системе образования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C37071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  <w:r w:rsidR="00C37071" w:rsidRPr="00635165">
              <w:rPr>
                <w:sz w:val="28"/>
                <w:szCs w:val="28"/>
              </w:rPr>
              <w:t xml:space="preserve">, </w:t>
            </w:r>
            <w:r w:rsidR="00A27698" w:rsidRPr="00635165">
              <w:rPr>
                <w:sz w:val="28"/>
                <w:szCs w:val="28"/>
              </w:rPr>
              <w:t xml:space="preserve">образовательные организации общего образования </w:t>
            </w:r>
          </w:p>
        </w:tc>
        <w:tc>
          <w:tcPr>
            <w:tcW w:w="2957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A27698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</w:tcPr>
          <w:p w:rsidR="00BD20E0" w:rsidRPr="00635165" w:rsidRDefault="00BD20E0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уровня профессиональной компетенции  педагогических работников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6.2.</w:t>
            </w:r>
          </w:p>
        </w:tc>
        <w:tc>
          <w:tcPr>
            <w:tcW w:w="5086" w:type="dxa"/>
          </w:tcPr>
          <w:p w:rsidR="00BD20E0" w:rsidRPr="00635165" w:rsidRDefault="00A27698" w:rsidP="00BD20E0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BD20E0" w:rsidRPr="00635165">
              <w:rPr>
                <w:sz w:val="28"/>
                <w:szCs w:val="28"/>
              </w:rPr>
              <w:t>азвитие системы наставничества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C37071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</w:t>
            </w:r>
            <w:r w:rsidR="00A27698" w:rsidRPr="00635165">
              <w:rPr>
                <w:sz w:val="28"/>
                <w:szCs w:val="28"/>
              </w:rPr>
              <w:t xml:space="preserve">образовательные организации общего образования </w:t>
            </w:r>
          </w:p>
        </w:tc>
        <w:tc>
          <w:tcPr>
            <w:tcW w:w="2957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A27698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BD20E0" w:rsidRPr="00635165" w:rsidRDefault="00BD20E0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уровня профессиональной компетенции  педагогических работников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6.3.</w:t>
            </w:r>
          </w:p>
        </w:tc>
        <w:tc>
          <w:tcPr>
            <w:tcW w:w="5086" w:type="dxa"/>
          </w:tcPr>
          <w:p w:rsidR="00BD20E0" w:rsidRPr="00635165" w:rsidRDefault="00A27698" w:rsidP="00BD20E0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</w:t>
            </w:r>
            <w:r w:rsidR="00BD20E0" w:rsidRPr="00635165">
              <w:rPr>
                <w:sz w:val="28"/>
                <w:szCs w:val="28"/>
              </w:rPr>
              <w:t>частие в реализации  программ повышения квалификации и переподготовки педагогических и руководящих работников образовательных организаций общего образования, в том числе по персонифицированной модели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C37071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  <w:r w:rsidR="00C37071" w:rsidRPr="00635165">
              <w:rPr>
                <w:sz w:val="28"/>
                <w:szCs w:val="28"/>
              </w:rPr>
              <w:t>,</w:t>
            </w:r>
            <w:r w:rsidR="00A27698" w:rsidRPr="00635165">
              <w:rPr>
                <w:sz w:val="28"/>
                <w:szCs w:val="28"/>
              </w:rPr>
              <w:t xml:space="preserve"> </w:t>
            </w:r>
            <w:r w:rsidR="00C37071" w:rsidRPr="00635165">
              <w:rPr>
                <w:sz w:val="28"/>
                <w:szCs w:val="28"/>
              </w:rPr>
              <w:t xml:space="preserve"> </w:t>
            </w:r>
            <w:r w:rsidR="00A27698" w:rsidRPr="00635165">
              <w:rPr>
                <w:sz w:val="28"/>
                <w:szCs w:val="28"/>
              </w:rPr>
              <w:t xml:space="preserve"> образовательные организации общего образования </w:t>
            </w:r>
          </w:p>
        </w:tc>
        <w:tc>
          <w:tcPr>
            <w:tcW w:w="2957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A27698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BD20E0" w:rsidRPr="00635165" w:rsidRDefault="00BD20E0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уровня профессиональной компетенции  педагогических работников</w:t>
            </w:r>
          </w:p>
        </w:tc>
      </w:tr>
      <w:tr w:rsidR="00A27698" w:rsidRPr="00635165" w:rsidTr="00635165">
        <w:tc>
          <w:tcPr>
            <w:tcW w:w="828" w:type="dxa"/>
          </w:tcPr>
          <w:p w:rsidR="00BD20E0" w:rsidRPr="00635165" w:rsidRDefault="00BD20E0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6.4.</w:t>
            </w:r>
          </w:p>
        </w:tc>
        <w:tc>
          <w:tcPr>
            <w:tcW w:w="5086" w:type="dxa"/>
          </w:tcPr>
          <w:p w:rsidR="00BD20E0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</w:t>
            </w:r>
            <w:r w:rsidR="002F2794" w:rsidRPr="00635165">
              <w:rPr>
                <w:sz w:val="28"/>
                <w:szCs w:val="28"/>
              </w:rPr>
              <w:t>рганизация  конкурсной системы отбора руководителей общеобразовательных учреждений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BD20E0" w:rsidRPr="00635165" w:rsidRDefault="00A2769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Администрация города Тюмени, д</w:t>
            </w:r>
            <w:r w:rsidR="002F2794" w:rsidRPr="00635165">
              <w:rPr>
                <w:sz w:val="28"/>
                <w:szCs w:val="28"/>
              </w:rPr>
              <w:t xml:space="preserve">епартамент образования Администрации </w:t>
            </w:r>
            <w:r w:rsidR="002F2794" w:rsidRPr="00635165">
              <w:rPr>
                <w:sz w:val="28"/>
                <w:szCs w:val="28"/>
              </w:rPr>
              <w:lastRenderedPageBreak/>
              <w:t>города Тюмени</w:t>
            </w:r>
          </w:p>
        </w:tc>
        <w:tc>
          <w:tcPr>
            <w:tcW w:w="2957" w:type="dxa"/>
          </w:tcPr>
          <w:p w:rsidR="00BD20E0" w:rsidRPr="00635165" w:rsidRDefault="002F279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2013-2018</w:t>
            </w:r>
            <w:r w:rsidR="008E68CF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BD20E0" w:rsidRPr="00635165" w:rsidRDefault="002F279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Формирование кадрового резерва руководителей общеобразовательных учреждений</w:t>
            </w:r>
            <w:r w:rsidR="00A27698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BD20E0" w:rsidRPr="00635165" w:rsidRDefault="002F279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5086" w:type="dxa"/>
          </w:tcPr>
          <w:p w:rsidR="00BD20E0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2F2794" w:rsidRPr="00635165">
              <w:rPr>
                <w:sz w:val="28"/>
                <w:szCs w:val="28"/>
              </w:rPr>
              <w:t>еализация  муниципальных и региональных программ по улучшению жилищных условий работников образования:</w:t>
            </w:r>
          </w:p>
          <w:p w:rsidR="002F2794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2F2794" w:rsidRPr="00635165">
              <w:rPr>
                <w:sz w:val="28"/>
                <w:szCs w:val="28"/>
              </w:rPr>
              <w:t>рограмма субсидирования работников, имеющих стаж работы не менее 10 лет;</w:t>
            </w:r>
          </w:p>
          <w:p w:rsidR="002F2794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2F2794" w:rsidRPr="00635165">
              <w:rPr>
                <w:sz w:val="28"/>
                <w:szCs w:val="28"/>
              </w:rPr>
              <w:t>рограмма ипотечного кредитования молодых учителей в возрасте до 35 лет;</w:t>
            </w:r>
          </w:p>
          <w:p w:rsidR="002F2794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2F2794" w:rsidRPr="00635165">
              <w:rPr>
                <w:sz w:val="28"/>
                <w:szCs w:val="28"/>
              </w:rPr>
              <w:t>редоставление ведомственного благоустроенного жилья из муниципального фонда;</w:t>
            </w:r>
          </w:p>
          <w:p w:rsidR="002F2794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</w:t>
            </w:r>
            <w:r w:rsidR="002F2794" w:rsidRPr="00635165">
              <w:rPr>
                <w:sz w:val="28"/>
                <w:szCs w:val="28"/>
              </w:rPr>
              <w:t>озмещение расходов по найму жилья педагогическим работникам в возрасте до 35 лет</w:t>
            </w:r>
            <w:r w:rsidR="00001287" w:rsidRPr="00635165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BD20E0" w:rsidRPr="00635165" w:rsidRDefault="002F279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</w:t>
            </w:r>
            <w:r w:rsidR="00A27698" w:rsidRPr="00635165">
              <w:rPr>
                <w:sz w:val="28"/>
                <w:szCs w:val="28"/>
              </w:rPr>
              <w:t xml:space="preserve">образовательные организации общего образования </w:t>
            </w:r>
          </w:p>
        </w:tc>
        <w:tc>
          <w:tcPr>
            <w:tcW w:w="2957" w:type="dxa"/>
          </w:tcPr>
          <w:p w:rsidR="00BD20E0" w:rsidRPr="00635165" w:rsidRDefault="002F2794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8E68CF" w:rsidRPr="00635165">
              <w:rPr>
                <w:sz w:val="28"/>
                <w:szCs w:val="28"/>
              </w:rPr>
              <w:t>годы</w:t>
            </w:r>
          </w:p>
        </w:tc>
        <w:tc>
          <w:tcPr>
            <w:tcW w:w="2958" w:type="dxa"/>
          </w:tcPr>
          <w:p w:rsidR="00BD20E0" w:rsidRPr="00635165" w:rsidRDefault="002F279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социального статуса, привлечение  и закрепление работников отрасли образования</w:t>
            </w:r>
          </w:p>
        </w:tc>
      </w:tr>
      <w:tr w:rsidR="00001287" w:rsidRPr="00635165" w:rsidTr="00635165">
        <w:tc>
          <w:tcPr>
            <w:tcW w:w="14786" w:type="dxa"/>
            <w:gridSpan w:val="5"/>
          </w:tcPr>
          <w:p w:rsidR="00001287" w:rsidRPr="00635165" w:rsidRDefault="00001287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Обеспечение доступности качественного образования</w:t>
            </w:r>
          </w:p>
        </w:tc>
      </w:tr>
      <w:tr w:rsidR="00A27698" w:rsidRPr="00635165" w:rsidTr="00635165">
        <w:tc>
          <w:tcPr>
            <w:tcW w:w="828" w:type="dxa"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086" w:type="dxa"/>
          </w:tcPr>
          <w:p w:rsidR="005E3728" w:rsidRPr="00635165" w:rsidRDefault="005E3728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2957" w:type="dxa"/>
            <w:vMerge w:val="restart"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</w:p>
        </w:tc>
        <w:tc>
          <w:tcPr>
            <w:tcW w:w="2957" w:type="dxa"/>
            <w:vMerge w:val="restart"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</w:t>
            </w:r>
            <w:r w:rsidR="008E68CF"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2958" w:type="dxa"/>
            <w:vMerge w:val="restart"/>
          </w:tcPr>
          <w:p w:rsidR="005E3728" w:rsidRPr="00635165" w:rsidRDefault="005E372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Утверждение положений регламентов в соответствии   с положениями и регламентами функционирования региональной системы оценки качества общего образования</w:t>
            </w:r>
            <w:r w:rsidR="008E68CF" w:rsidRPr="00635165">
              <w:rPr>
                <w:sz w:val="28"/>
                <w:szCs w:val="28"/>
              </w:rPr>
              <w:t>.</w:t>
            </w:r>
          </w:p>
        </w:tc>
      </w:tr>
      <w:tr w:rsidR="00A27698" w:rsidRPr="00635165" w:rsidTr="00635165">
        <w:tc>
          <w:tcPr>
            <w:tcW w:w="828" w:type="dxa"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7.1.</w:t>
            </w:r>
          </w:p>
        </w:tc>
        <w:tc>
          <w:tcPr>
            <w:tcW w:w="5086" w:type="dxa"/>
          </w:tcPr>
          <w:p w:rsidR="005E3728" w:rsidRPr="00635165" w:rsidRDefault="00A27698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5E3728" w:rsidRPr="00635165">
              <w:rPr>
                <w:sz w:val="28"/>
                <w:szCs w:val="28"/>
              </w:rPr>
              <w:t xml:space="preserve">азработка и утверждение положений и регламентов в соответствии   с положениями и регламентами  функционирования 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(муниципальных) </w:t>
            </w:r>
            <w:r w:rsidR="005E3728" w:rsidRPr="00635165">
              <w:rPr>
                <w:sz w:val="28"/>
                <w:szCs w:val="28"/>
              </w:rPr>
              <w:lastRenderedPageBreak/>
              <w:t>организаций общего образования, их руководителей и основных категорий работников, в том числе с использованием дифференцированием заработной платы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 xml:space="preserve">7.2. </w:t>
            </w:r>
          </w:p>
        </w:tc>
        <w:tc>
          <w:tcPr>
            <w:tcW w:w="5086" w:type="dxa"/>
          </w:tcPr>
          <w:p w:rsidR="005E3728" w:rsidRPr="00635165" w:rsidRDefault="008E68C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5E3728" w:rsidRPr="00635165">
              <w:rPr>
                <w:sz w:val="28"/>
                <w:szCs w:val="28"/>
              </w:rPr>
              <w:t>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  <w:r w:rsidRPr="00635165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5E3728" w:rsidRPr="00635165" w:rsidRDefault="005E3728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8.</w:t>
            </w:r>
          </w:p>
        </w:tc>
        <w:tc>
          <w:tcPr>
            <w:tcW w:w="5086" w:type="dxa"/>
          </w:tcPr>
          <w:p w:rsidR="00743741" w:rsidRPr="00635165" w:rsidRDefault="00743741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Развитие муниципальной системы оценки качества образования, включая</w:t>
            </w:r>
          </w:p>
        </w:tc>
        <w:tc>
          <w:tcPr>
            <w:tcW w:w="2957" w:type="dxa"/>
            <w:vMerge w:val="restart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  <w:r w:rsidR="00C37071" w:rsidRPr="00635165">
              <w:rPr>
                <w:sz w:val="28"/>
                <w:szCs w:val="28"/>
              </w:rPr>
              <w:t xml:space="preserve">, </w:t>
            </w:r>
            <w:r w:rsidR="008E68CF" w:rsidRPr="00635165">
              <w:rPr>
                <w:sz w:val="28"/>
                <w:szCs w:val="28"/>
              </w:rPr>
              <w:t xml:space="preserve">образовательные организации общего образования </w:t>
            </w:r>
          </w:p>
        </w:tc>
        <w:tc>
          <w:tcPr>
            <w:tcW w:w="2957" w:type="dxa"/>
            <w:vMerge w:val="restart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</w:t>
            </w:r>
            <w:r w:rsidR="008E68CF" w:rsidRPr="006351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  <w:vMerge w:val="restart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Повышение качества</w:t>
            </w:r>
          </w:p>
          <w:p w:rsidR="00743741" w:rsidRPr="00635165" w:rsidRDefault="008E68CF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подготовки</w:t>
            </w:r>
            <w:r w:rsidR="00743741" w:rsidRPr="00635165">
              <w:rPr>
                <w:sz w:val="28"/>
                <w:szCs w:val="28"/>
              </w:rPr>
              <w:t xml:space="preserve"> школьников </w:t>
            </w:r>
          </w:p>
        </w:tc>
      </w:tr>
      <w:tr w:rsidR="00A27698" w:rsidRPr="00635165" w:rsidTr="00635165">
        <w:tc>
          <w:tcPr>
            <w:tcW w:w="828" w:type="dxa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8.1.</w:t>
            </w:r>
          </w:p>
        </w:tc>
        <w:tc>
          <w:tcPr>
            <w:tcW w:w="5086" w:type="dxa"/>
          </w:tcPr>
          <w:p w:rsidR="00743741" w:rsidRPr="00635165" w:rsidRDefault="008E68C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</w:t>
            </w:r>
            <w:r w:rsidR="00743741" w:rsidRPr="00635165">
              <w:rPr>
                <w:sz w:val="28"/>
                <w:szCs w:val="28"/>
              </w:rPr>
              <w:t>ценивание предметных, метапредметных достижений и достижений личностного развития</w:t>
            </w:r>
            <w:r w:rsidRPr="00635165">
              <w:rPr>
                <w:sz w:val="28"/>
                <w:szCs w:val="28"/>
              </w:rPr>
              <w:t xml:space="preserve"> обучающихся;</w:t>
            </w: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8.2.</w:t>
            </w:r>
          </w:p>
        </w:tc>
        <w:tc>
          <w:tcPr>
            <w:tcW w:w="5086" w:type="dxa"/>
          </w:tcPr>
          <w:p w:rsidR="00743741" w:rsidRPr="00635165" w:rsidRDefault="008E68C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ф</w:t>
            </w:r>
            <w:r w:rsidR="00743741" w:rsidRPr="00635165">
              <w:rPr>
                <w:sz w:val="28"/>
                <w:szCs w:val="28"/>
              </w:rPr>
              <w:t>ормирование комплексной системы мероприятий, направленных на выявление, поддержку, развитие и постшкольную социализацию талантливых детей, развитие комфортной образовательной среды</w:t>
            </w:r>
            <w:r w:rsidRPr="00635165">
              <w:rPr>
                <w:sz w:val="28"/>
                <w:szCs w:val="28"/>
              </w:rPr>
              <w:t>;</w:t>
            </w: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8.3.</w:t>
            </w:r>
          </w:p>
        </w:tc>
        <w:tc>
          <w:tcPr>
            <w:tcW w:w="5086" w:type="dxa"/>
          </w:tcPr>
          <w:p w:rsidR="00743741" w:rsidRPr="00635165" w:rsidRDefault="008E68C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743741" w:rsidRPr="00635165">
              <w:rPr>
                <w:sz w:val="28"/>
                <w:szCs w:val="28"/>
              </w:rPr>
              <w:t>азвитие профильного обучения, в том числе и сетевых форм обучения</w:t>
            </w:r>
            <w:r w:rsidRPr="00635165">
              <w:rPr>
                <w:sz w:val="28"/>
                <w:szCs w:val="28"/>
              </w:rPr>
              <w:t>, расширение системы дистанционного образования для различных категорий обучающихся;</w:t>
            </w: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A27698" w:rsidRPr="00635165" w:rsidTr="00635165">
        <w:tc>
          <w:tcPr>
            <w:tcW w:w="828" w:type="dxa"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5086" w:type="dxa"/>
          </w:tcPr>
          <w:p w:rsidR="003C0D46" w:rsidRPr="00635165" w:rsidRDefault="008E68CF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с</w:t>
            </w:r>
            <w:r w:rsidR="00743741" w:rsidRPr="00635165">
              <w:rPr>
                <w:sz w:val="28"/>
                <w:szCs w:val="28"/>
              </w:rPr>
              <w:t>овершенствование специаль</w:t>
            </w:r>
            <w:r w:rsidRPr="00635165">
              <w:rPr>
                <w:sz w:val="28"/>
                <w:szCs w:val="28"/>
              </w:rPr>
              <w:t>ного коррекционного образования</w:t>
            </w:r>
            <w:r w:rsidR="00743741" w:rsidRPr="00635165">
              <w:rPr>
                <w:sz w:val="28"/>
                <w:szCs w:val="28"/>
              </w:rPr>
              <w:t>, в том числе системы интегрированного образования детей с ограниченными возможностями здоровья</w:t>
            </w:r>
            <w:r w:rsidRPr="00635165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743741" w:rsidRPr="00635165" w:rsidRDefault="00743741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743741" w:rsidRPr="00635165" w:rsidTr="00635165">
        <w:tc>
          <w:tcPr>
            <w:tcW w:w="14786" w:type="dxa"/>
            <w:gridSpan w:val="5"/>
          </w:tcPr>
          <w:p w:rsidR="00743741" w:rsidRPr="00635165" w:rsidRDefault="004B583B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pStyle w:val="Default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региональных, муниципальных  программ (проектов) системы выявления и развития молодых талантов.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keepNext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Тюмени, образовательные организации общего образования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5">
              <w:rPr>
                <w:rFonts w:ascii="Times New Roman" w:hAnsi="Times New Roman" w:cs="Times New Roman"/>
                <w:sz w:val="28"/>
                <w:szCs w:val="28"/>
              </w:rPr>
              <w:t>2013-2018 годы</w:t>
            </w:r>
          </w:p>
        </w:tc>
        <w:tc>
          <w:tcPr>
            <w:tcW w:w="2958" w:type="dxa"/>
          </w:tcPr>
          <w:p w:rsidR="004B583B" w:rsidRPr="00635165" w:rsidRDefault="004B583B" w:rsidP="00635165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46">
              <w:rPr>
                <w:rFonts w:ascii="Times New Roman" w:hAnsi="Times New Roman" w:cs="Times New Roman"/>
                <w:sz w:val="28"/>
                <w:szCs w:val="28"/>
              </w:rPr>
              <w:t>Не менее 75% детей и подростков будут охвачены общественными проектами с использованием медиа-технологий, направленными на просвещение и воспитание.</w:t>
            </w:r>
          </w:p>
        </w:tc>
      </w:tr>
      <w:tr w:rsidR="004B583B" w:rsidRPr="00635165" w:rsidTr="00635165">
        <w:tc>
          <w:tcPr>
            <w:tcW w:w="14786" w:type="dxa"/>
            <w:gridSpan w:val="5"/>
          </w:tcPr>
          <w:p w:rsidR="004B583B" w:rsidRPr="00635165" w:rsidRDefault="004B583B" w:rsidP="00635165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16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эффективного контракта в общем образовании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10.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 </w:t>
            </w:r>
            <w:r w:rsidRPr="00635165">
              <w:rPr>
                <w:b/>
                <w:sz w:val="28"/>
                <w:szCs w:val="28"/>
              </w:rPr>
              <w:t>Разработка и</w:t>
            </w:r>
            <w:r w:rsidRPr="00635165">
              <w:rPr>
                <w:sz w:val="28"/>
                <w:szCs w:val="28"/>
              </w:rPr>
              <w:t xml:space="preserve"> </w:t>
            </w:r>
            <w:r w:rsidRPr="00635165">
              <w:rPr>
                <w:b/>
                <w:sz w:val="28"/>
                <w:szCs w:val="28"/>
              </w:rPr>
              <w:t>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2957" w:type="dxa"/>
            <w:vMerge w:val="restart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образовательные организации общего образования 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2013-2014годы</w:t>
            </w:r>
          </w:p>
        </w:tc>
        <w:tc>
          <w:tcPr>
            <w:tcW w:w="2958" w:type="dxa"/>
            <w:vMerge w:val="restart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Введение эффективного контракта в общем образовании. Обеспечение обновления кадрового состава и привлечение  молодых талантливых педагогов для работы в школе.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10.1.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апробация региональных, федеральных моделей эффективного контракта в общем образовании;</w:t>
            </w: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2013год</w:t>
            </w:r>
          </w:p>
        </w:tc>
        <w:tc>
          <w:tcPr>
            <w:tcW w:w="2958" w:type="dxa"/>
            <w:vMerge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10.2.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планирование дополнительных </w:t>
            </w:r>
            <w:r w:rsidRPr="00635165">
              <w:rPr>
                <w:sz w:val="28"/>
                <w:szCs w:val="28"/>
              </w:rPr>
              <w:lastRenderedPageBreak/>
              <w:t>расходов местного бюджета на повышение оплаты труда педагогических работников общеобразовательных организаций в соответствии  с Указом президента Российской Федерации от 07 мая 2012 года №97 «О мероприятиях по реализации социальной политики»;</w:t>
            </w: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2013-2014годы</w:t>
            </w:r>
          </w:p>
        </w:tc>
        <w:tc>
          <w:tcPr>
            <w:tcW w:w="2958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Сохранение </w:t>
            </w:r>
            <w:r w:rsidRPr="00635165">
              <w:rPr>
                <w:sz w:val="28"/>
                <w:szCs w:val="28"/>
              </w:rPr>
              <w:lastRenderedPageBreak/>
              <w:t>соотношения среднемесячной платы педагогических работников общеобразовательных организаций к средней заработной плате региона на уровне 100%.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Внедрение механизмов эффективного контракта с  руководителями образовательных организаций общего образования:</w:t>
            </w:r>
          </w:p>
        </w:tc>
        <w:tc>
          <w:tcPr>
            <w:tcW w:w="2957" w:type="dxa"/>
            <w:vMerge w:val="restart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Администрация города Тюмени, департамент образования Администрации города Тюмени</w:t>
            </w:r>
          </w:p>
        </w:tc>
        <w:tc>
          <w:tcPr>
            <w:tcW w:w="2957" w:type="dxa"/>
            <w:vMerge w:val="restart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 год</w:t>
            </w:r>
          </w:p>
        </w:tc>
        <w:tc>
          <w:tcPr>
            <w:tcW w:w="2958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Введение эффективного контракта в системе общего образования.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11.1.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деятельности руководителя образовательной организации общего образования;</w:t>
            </w: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Муниципальные нормативные акты, устанавливающие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r w:rsidRPr="00635165">
              <w:rPr>
                <w:sz w:val="28"/>
                <w:szCs w:val="28"/>
              </w:rPr>
              <w:lastRenderedPageBreak/>
              <w:t>эффективности деятельности руководителя образовательной организации общего образования.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11.2.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проведение работы по заключению дополнительных соглашений к трудовым договорам с руководителями муниципальных организаций общего образования в соответствии с  типовой формой договора.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Департамент образования Администрации города Тюмени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2958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Заключение дополнительных соглашений к трудовым договорам с руководителями муниципальных организаций общего образования в соответствии с  типовой формой договора.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12.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57" w:type="dxa"/>
            <w:vMerge w:val="restart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Департамент образования Администрации города Тюмени, образовательные организации общего образования </w:t>
            </w: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2958" w:type="dxa"/>
            <w:vMerge w:val="restart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Удовлетворенность населения доступностью и качеством реализации программ общего образования.</w:t>
            </w: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12.1.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информационное сопровождение муниципальных мероприятий по введению эффективного контракта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2013-2018 годы</w:t>
            </w:r>
          </w:p>
        </w:tc>
        <w:tc>
          <w:tcPr>
            <w:tcW w:w="2958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</w:tr>
      <w:tr w:rsidR="004B583B" w:rsidRPr="00635165" w:rsidTr="00635165">
        <w:tc>
          <w:tcPr>
            <w:tcW w:w="828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11.2.</w:t>
            </w:r>
          </w:p>
        </w:tc>
        <w:tc>
          <w:tcPr>
            <w:tcW w:w="5086" w:type="dxa"/>
          </w:tcPr>
          <w:p w:rsidR="004B583B" w:rsidRPr="00635165" w:rsidRDefault="004B583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в.ч. выявление лучших практик.</w:t>
            </w:r>
          </w:p>
        </w:tc>
        <w:tc>
          <w:tcPr>
            <w:tcW w:w="2957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2015 и 2017 годы</w:t>
            </w:r>
          </w:p>
        </w:tc>
        <w:tc>
          <w:tcPr>
            <w:tcW w:w="2958" w:type="dxa"/>
            <w:vMerge/>
          </w:tcPr>
          <w:p w:rsidR="004B583B" w:rsidRPr="00635165" w:rsidRDefault="004B583B" w:rsidP="006351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92C" w:rsidRDefault="0032692C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32692C" w:rsidRDefault="0032692C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BA36FB" w:rsidRDefault="00BA36FB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3C0D46" w:rsidRDefault="003C0D46" w:rsidP="00FF30DB">
      <w:pPr>
        <w:jc w:val="center"/>
        <w:rPr>
          <w:sz w:val="28"/>
          <w:szCs w:val="28"/>
        </w:rPr>
      </w:pPr>
    </w:p>
    <w:p w:rsidR="00665B94" w:rsidRDefault="00665B94" w:rsidP="00FF30DB">
      <w:pPr>
        <w:jc w:val="center"/>
        <w:rPr>
          <w:sz w:val="28"/>
          <w:szCs w:val="28"/>
        </w:rPr>
      </w:pPr>
    </w:p>
    <w:p w:rsidR="0032692C" w:rsidRPr="0032692C" w:rsidRDefault="00B152C6" w:rsidP="002A5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2692C" w:rsidRPr="0032692C">
        <w:rPr>
          <w:b/>
          <w:sz w:val="28"/>
          <w:szCs w:val="28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pPr w:leftFromText="180" w:rightFromText="180" w:horzAnchor="margin" w:tblpXSpec="center" w:tblpY="1031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1620"/>
        <w:gridCol w:w="1080"/>
        <w:gridCol w:w="1620"/>
        <w:gridCol w:w="1620"/>
        <w:gridCol w:w="1620"/>
        <w:gridCol w:w="1620"/>
        <w:gridCol w:w="1358"/>
      </w:tblGrid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№п/п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08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2013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2014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2015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2016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2017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  <w:tc>
          <w:tcPr>
            <w:tcW w:w="1358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2018</w:t>
            </w:r>
          </w:p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год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Отношение среднего балла ЕГЭ (в расчете на 1предмет) в 10 процентах школ с лучшими результа</w:t>
            </w:r>
            <w:r w:rsidR="002A5ED3">
              <w:rPr>
                <w:sz w:val="28"/>
                <w:szCs w:val="28"/>
              </w:rPr>
              <w:t>тами ЕГЭ к среднему баллу ЕГЭ (</w:t>
            </w:r>
            <w:r w:rsidRPr="00635165">
              <w:rPr>
                <w:sz w:val="28"/>
                <w:szCs w:val="28"/>
              </w:rPr>
              <w:t>в расчете на 1 предмет) в 10 процентах школ с худшим  результатами ЕГЭ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Удельный вес численности российских школьнико</w:t>
            </w:r>
            <w:r w:rsidR="00C74874" w:rsidRPr="00635165">
              <w:rPr>
                <w:sz w:val="28"/>
                <w:szCs w:val="28"/>
              </w:rPr>
              <w:t>в</w:t>
            </w:r>
            <w:r w:rsidRPr="00635165">
              <w:rPr>
                <w:sz w:val="28"/>
                <w:szCs w:val="28"/>
              </w:rPr>
              <w:t xml:space="preserve">, достигших базового уровня образовательных достижений в международных сопоставительных исследованиях качества образования ( </w:t>
            </w:r>
            <w:r w:rsidRPr="00635165">
              <w:rPr>
                <w:sz w:val="28"/>
                <w:szCs w:val="28"/>
                <w:lang w:val="en-US"/>
              </w:rPr>
              <w:t>PIRLS</w:t>
            </w:r>
            <w:r w:rsidRPr="00635165">
              <w:rPr>
                <w:sz w:val="28"/>
                <w:szCs w:val="28"/>
              </w:rPr>
              <w:t xml:space="preserve">, </w:t>
            </w:r>
            <w:r w:rsidRPr="00635165">
              <w:rPr>
                <w:sz w:val="28"/>
                <w:szCs w:val="28"/>
                <w:lang w:val="en-US"/>
              </w:rPr>
              <w:t>TIMSS</w:t>
            </w:r>
            <w:r w:rsidRPr="00635165">
              <w:rPr>
                <w:sz w:val="28"/>
                <w:szCs w:val="28"/>
              </w:rPr>
              <w:t xml:space="preserve">, </w:t>
            </w:r>
            <w:r w:rsidRPr="00635165">
              <w:rPr>
                <w:sz w:val="28"/>
                <w:szCs w:val="28"/>
                <w:lang w:val="en-US"/>
              </w:rPr>
              <w:t>PISA</w:t>
            </w:r>
            <w:r w:rsidRPr="00635165">
              <w:rPr>
                <w:sz w:val="28"/>
                <w:szCs w:val="28"/>
              </w:rPr>
              <w:t>) в общей численности  российских школьников, принявших участие в указанных исследованиях (*)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2A5ED3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>еждународные исследования (</w:t>
            </w:r>
            <w:r w:rsidR="00BA36FB" w:rsidRPr="00635165">
              <w:rPr>
                <w:sz w:val="28"/>
                <w:szCs w:val="28"/>
                <w:lang w:val="en-US"/>
              </w:rPr>
              <w:t>PIRLS</w:t>
            </w:r>
            <w:r w:rsidR="00BA36FB" w:rsidRPr="00635165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>еждународные исследования (</w:t>
            </w:r>
            <w:r w:rsidR="00BA36FB" w:rsidRPr="00635165">
              <w:rPr>
                <w:sz w:val="28"/>
                <w:szCs w:val="28"/>
                <w:lang w:val="en-US"/>
              </w:rPr>
              <w:t>TIMSS</w:t>
            </w:r>
            <w:r w:rsidR="00BA36FB" w:rsidRPr="00635165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 xml:space="preserve">атематика (4 класс) 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>атематика (8 класс)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е</w:t>
            </w:r>
            <w:r w:rsidR="00BA36FB" w:rsidRPr="00635165">
              <w:rPr>
                <w:sz w:val="28"/>
                <w:szCs w:val="28"/>
              </w:rPr>
              <w:t>стествознание (4 класс)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е</w:t>
            </w:r>
            <w:r w:rsidR="00BA36FB" w:rsidRPr="00635165">
              <w:rPr>
                <w:sz w:val="28"/>
                <w:szCs w:val="28"/>
              </w:rPr>
              <w:t>стествознание (8 класс)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>еждународное исследование (</w:t>
            </w:r>
            <w:r w:rsidR="00BA36FB" w:rsidRPr="00635165">
              <w:rPr>
                <w:sz w:val="28"/>
                <w:szCs w:val="28"/>
                <w:lang w:val="en-US"/>
              </w:rPr>
              <w:t>PISA</w:t>
            </w:r>
            <w:r w:rsidR="00BA36FB" w:rsidRPr="00635165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ч</w:t>
            </w:r>
            <w:r w:rsidR="00BA36FB" w:rsidRPr="00635165">
              <w:rPr>
                <w:sz w:val="28"/>
                <w:szCs w:val="28"/>
              </w:rPr>
              <w:t>итательская грамотность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м</w:t>
            </w:r>
            <w:r w:rsidR="00BA36FB" w:rsidRPr="00635165">
              <w:rPr>
                <w:sz w:val="28"/>
                <w:szCs w:val="28"/>
              </w:rPr>
              <w:t>атематическая грамотность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A36FB" w:rsidRPr="00635165" w:rsidRDefault="00C74874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е</w:t>
            </w:r>
            <w:r w:rsidR="00BA36FB" w:rsidRPr="00635165">
              <w:rPr>
                <w:sz w:val="28"/>
                <w:szCs w:val="28"/>
              </w:rPr>
              <w:t>стественнонаучная грамотность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BA36FB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Доля выпускников муниципальных общеобразовательных учреждений, не сдавших ЕГЭ, в общей численности выпускников муниципальных общеобразовательных учреждений (**)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1, 2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1, 1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1, 1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1, 0</w:t>
            </w:r>
          </w:p>
        </w:tc>
        <w:tc>
          <w:tcPr>
            <w:tcW w:w="1358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1, 0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Доля учителей  образовательных учреждений в возрасте до 35 лет ***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32</w:t>
            </w:r>
          </w:p>
        </w:tc>
        <w:tc>
          <w:tcPr>
            <w:tcW w:w="1358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32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региона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jc w:val="center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  <w:tc>
          <w:tcPr>
            <w:tcW w:w="1358" w:type="dxa"/>
          </w:tcPr>
          <w:p w:rsidR="00BA36FB" w:rsidRPr="00B152C6" w:rsidRDefault="00BA36FB" w:rsidP="00635165">
            <w:pPr>
              <w:jc w:val="center"/>
              <w:rPr>
                <w:sz w:val="28"/>
                <w:szCs w:val="28"/>
              </w:rPr>
            </w:pPr>
            <w:r w:rsidRPr="00B152C6">
              <w:rPr>
                <w:sz w:val="28"/>
                <w:szCs w:val="28"/>
              </w:rPr>
              <w:t>100</w:t>
            </w:r>
          </w:p>
        </w:tc>
      </w:tr>
      <w:tr w:rsidR="00BA36FB" w:rsidRPr="00635165" w:rsidTr="00635165">
        <w:tc>
          <w:tcPr>
            <w:tcW w:w="1008" w:type="dxa"/>
          </w:tcPr>
          <w:p w:rsidR="00BA36FB" w:rsidRPr="00635165" w:rsidRDefault="00BA36FB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BA36FB" w:rsidRPr="00635165" w:rsidRDefault="00BA36FB" w:rsidP="00635165">
            <w:pPr>
              <w:keepNext/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 xml:space="preserve">Удельный вес муниципальных </w:t>
            </w:r>
            <w:r w:rsidRPr="00635165">
              <w:rPr>
                <w:sz w:val="28"/>
                <w:szCs w:val="28"/>
              </w:rPr>
              <w:lastRenderedPageBreak/>
              <w:t>образований, в которых оценка деятельности общеобразовательных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образования.</w:t>
            </w:r>
          </w:p>
        </w:tc>
        <w:tc>
          <w:tcPr>
            <w:tcW w:w="1620" w:type="dxa"/>
          </w:tcPr>
          <w:p w:rsidR="00BA36FB" w:rsidRPr="00635165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5165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80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80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100</w:t>
            </w:r>
          </w:p>
        </w:tc>
        <w:tc>
          <w:tcPr>
            <w:tcW w:w="1358" w:type="dxa"/>
          </w:tcPr>
          <w:p w:rsidR="00BA36FB" w:rsidRPr="00B152C6" w:rsidRDefault="00BA36FB" w:rsidP="0063516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52C6">
              <w:rPr>
                <w:sz w:val="26"/>
                <w:szCs w:val="26"/>
              </w:rPr>
              <w:t>100</w:t>
            </w:r>
          </w:p>
        </w:tc>
      </w:tr>
    </w:tbl>
    <w:p w:rsidR="0032692C" w:rsidRPr="00C37071" w:rsidRDefault="0032692C" w:rsidP="00FF30DB">
      <w:pPr>
        <w:jc w:val="center"/>
        <w:rPr>
          <w:sz w:val="28"/>
          <w:szCs w:val="28"/>
        </w:rPr>
      </w:pPr>
    </w:p>
    <w:p w:rsidR="00B07CD2" w:rsidRPr="00C37071" w:rsidRDefault="009A7E72" w:rsidP="00C74874">
      <w:pPr>
        <w:shd w:val="clear" w:color="auto" w:fill="FFFFFF"/>
        <w:jc w:val="both"/>
        <w:rPr>
          <w:sz w:val="26"/>
          <w:szCs w:val="26"/>
        </w:rPr>
      </w:pPr>
      <w:r w:rsidRPr="00C37071">
        <w:rPr>
          <w:sz w:val="26"/>
          <w:szCs w:val="26"/>
        </w:rPr>
        <w:t>* Введение в муниципальную</w:t>
      </w:r>
      <w:r w:rsidR="00B07CD2" w:rsidRPr="00C37071">
        <w:rPr>
          <w:sz w:val="26"/>
          <w:szCs w:val="26"/>
        </w:rPr>
        <w:t xml:space="preserve"> «дорожную карту» показателя 2 не запланировано в связи с тем, что данный показатель является репрезентативным только на уровне Российской Федерации.</w:t>
      </w:r>
    </w:p>
    <w:p w:rsidR="00B07CD2" w:rsidRPr="00C37071" w:rsidRDefault="00B07CD2" w:rsidP="00C74874">
      <w:pPr>
        <w:shd w:val="clear" w:color="auto" w:fill="FFFFFF"/>
        <w:jc w:val="both"/>
        <w:rPr>
          <w:sz w:val="26"/>
          <w:szCs w:val="26"/>
        </w:rPr>
      </w:pPr>
      <w:r w:rsidRPr="00C37071">
        <w:rPr>
          <w:sz w:val="26"/>
          <w:szCs w:val="26"/>
        </w:rPr>
        <w:t>** Показатель 3 включен в качестве альтернативного показателя, который будет более реально демонстрировать качество подготовки школьников области, в том числе снижение доли выпускников, получивших незачет в ходе единого государственного экзамена. Кроме того, данный показатель является показателем оценки эффективности деятельности органов исполнительной власти согласно Указу Президента РФ от 21.08.2012 г. №1199.</w:t>
      </w:r>
    </w:p>
    <w:p w:rsidR="00B07CD2" w:rsidRPr="00C37071" w:rsidRDefault="00B07CD2" w:rsidP="00C74874">
      <w:pPr>
        <w:shd w:val="clear" w:color="auto" w:fill="FFFFFF"/>
        <w:jc w:val="both"/>
        <w:rPr>
          <w:sz w:val="28"/>
          <w:szCs w:val="28"/>
        </w:rPr>
      </w:pPr>
      <w:r w:rsidRPr="00C37071">
        <w:rPr>
          <w:sz w:val="26"/>
          <w:szCs w:val="26"/>
        </w:rPr>
        <w:t xml:space="preserve">*** </w:t>
      </w:r>
      <w:r w:rsidRPr="00C37071">
        <w:rPr>
          <w:sz w:val="28"/>
          <w:szCs w:val="28"/>
        </w:rPr>
        <w:t>В формулировке изменена возрастная граница учителей на 35 лет в связи с тем, что формой ФСН №РИК-83 не предусмотрено выделение численности учителей до 30 лет. Кроме того, значение показателя скорректировано с учётом реализации муниципальных и областных программ по привлечению молодых специалистов в систему образования и их закрепления, в которых предусмотрена возрастная граница до 35 лет.</w:t>
      </w:r>
    </w:p>
    <w:p w:rsidR="00C37071" w:rsidRDefault="00C37071" w:rsidP="009A7E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71" w:rsidRDefault="00C37071" w:rsidP="009A7E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72" w:rsidRPr="00264C82" w:rsidRDefault="009A7E72" w:rsidP="009A7E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64C8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64C82">
        <w:rPr>
          <w:rFonts w:ascii="Times New Roman" w:hAnsi="Times New Roman" w:cs="Times New Roman"/>
          <w:b/>
          <w:bCs/>
          <w:sz w:val="28"/>
          <w:szCs w:val="28"/>
        </w:rPr>
        <w:t>. Финансовое обеспечение</w:t>
      </w:r>
    </w:p>
    <w:p w:rsidR="009A7E72" w:rsidRPr="00264C82" w:rsidRDefault="009A7E72" w:rsidP="009A7E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64C82">
        <w:rPr>
          <w:rFonts w:ascii="Times New Roman" w:hAnsi="Times New Roman" w:cs="Times New Roman"/>
          <w:b/>
          <w:bCs/>
          <w:sz w:val="28"/>
          <w:szCs w:val="28"/>
        </w:rPr>
        <w:t>мероприятий муниципальной «дорожной карты»</w:t>
      </w:r>
    </w:p>
    <w:p w:rsidR="009A7E72" w:rsidRPr="00264C82" w:rsidRDefault="009A7E72" w:rsidP="009A7E72">
      <w:pPr>
        <w:jc w:val="center"/>
        <w:rPr>
          <w:b/>
          <w:bCs/>
          <w:sz w:val="28"/>
          <w:szCs w:val="28"/>
        </w:rPr>
      </w:pPr>
      <w:r w:rsidRPr="00264C82">
        <w:rPr>
          <w:b/>
          <w:bCs/>
          <w:sz w:val="28"/>
          <w:szCs w:val="28"/>
        </w:rPr>
        <w:lastRenderedPageBreak/>
        <w:t>"Изменения в сфере образования города Тюмени, направленные на повышение эффективности и качества услуг", млн. рублей</w:t>
      </w:r>
    </w:p>
    <w:p w:rsidR="009A7E72" w:rsidRPr="00264C82" w:rsidRDefault="009A7E72" w:rsidP="009A7E72">
      <w:pPr>
        <w:jc w:val="center"/>
        <w:rPr>
          <w:sz w:val="28"/>
          <w:szCs w:val="28"/>
        </w:rPr>
      </w:pPr>
    </w:p>
    <w:p w:rsidR="009A7E72" w:rsidRPr="00264C82" w:rsidRDefault="009A7E72" w:rsidP="009A7E72">
      <w:pPr>
        <w:jc w:val="center"/>
        <w:rPr>
          <w:b/>
          <w:sz w:val="28"/>
          <w:szCs w:val="28"/>
        </w:rPr>
      </w:pPr>
      <w:r w:rsidRPr="00264C82">
        <w:rPr>
          <w:b/>
          <w:sz w:val="28"/>
          <w:szCs w:val="28"/>
        </w:rPr>
        <w:t>Дошкольное образование</w:t>
      </w:r>
    </w:p>
    <w:p w:rsidR="009A7E72" w:rsidRPr="00C37071" w:rsidRDefault="009A7E72" w:rsidP="009A7E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698"/>
        <w:gridCol w:w="973"/>
        <w:gridCol w:w="973"/>
        <w:gridCol w:w="1020"/>
        <w:gridCol w:w="973"/>
        <w:gridCol w:w="973"/>
        <w:gridCol w:w="1020"/>
        <w:gridCol w:w="973"/>
        <w:gridCol w:w="973"/>
        <w:gridCol w:w="762"/>
        <w:gridCol w:w="720"/>
        <w:gridCol w:w="720"/>
      </w:tblGrid>
      <w:tr w:rsidR="009A7E72" w:rsidRPr="00635165" w:rsidTr="00635165">
        <w:tc>
          <w:tcPr>
            <w:tcW w:w="648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44" w:type="dxa"/>
            <w:gridSpan w:val="3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2013</w:t>
            </w:r>
          </w:p>
        </w:tc>
        <w:tc>
          <w:tcPr>
            <w:tcW w:w="2966" w:type="dxa"/>
            <w:gridSpan w:val="3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2014</w:t>
            </w:r>
          </w:p>
        </w:tc>
        <w:tc>
          <w:tcPr>
            <w:tcW w:w="2966" w:type="dxa"/>
            <w:gridSpan w:val="3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2015</w:t>
            </w:r>
          </w:p>
        </w:tc>
        <w:tc>
          <w:tcPr>
            <w:tcW w:w="762" w:type="dxa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2016</w:t>
            </w:r>
          </w:p>
        </w:tc>
        <w:tc>
          <w:tcPr>
            <w:tcW w:w="720" w:type="dxa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2017</w:t>
            </w:r>
          </w:p>
        </w:tc>
        <w:tc>
          <w:tcPr>
            <w:tcW w:w="720" w:type="dxa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2018</w:t>
            </w:r>
          </w:p>
        </w:tc>
      </w:tr>
      <w:tr w:rsidR="009A7E72" w:rsidRPr="00635165" w:rsidTr="00635165">
        <w:trPr>
          <w:cantSplit/>
          <w:trHeight w:val="2124"/>
        </w:trPr>
        <w:tc>
          <w:tcPr>
            <w:tcW w:w="648" w:type="dxa"/>
            <w:vMerge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</w:p>
        </w:tc>
        <w:tc>
          <w:tcPr>
            <w:tcW w:w="698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1020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1020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73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762" w:type="dxa"/>
            <w:textDirection w:val="btLr"/>
            <w:vAlign w:val="cente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20" w:type="dxa"/>
            <w:textDirection w:val="btLr"/>
            <w:vAlign w:val="center"/>
          </w:tcPr>
          <w:p w:rsidR="009A7E72" w:rsidRPr="00C37071" w:rsidRDefault="009A7E72" w:rsidP="00635165">
            <w:pPr>
              <w:ind w:left="113" w:right="113"/>
              <w:jc w:val="center"/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20" w:type="dxa"/>
            <w:textDirection w:val="btLr"/>
            <w:vAlign w:val="center"/>
          </w:tcPr>
          <w:p w:rsidR="009A7E72" w:rsidRPr="00C37071" w:rsidRDefault="009A7E72" w:rsidP="00635165">
            <w:pPr>
              <w:ind w:left="113" w:right="113"/>
              <w:jc w:val="center"/>
            </w:pPr>
            <w:r w:rsidRPr="00635165">
              <w:rPr>
                <w:b/>
              </w:rPr>
              <w:t>Потребность</w:t>
            </w:r>
          </w:p>
        </w:tc>
      </w:tr>
      <w:tr w:rsidR="009A7E72" w:rsidRPr="00C37071" w:rsidTr="00635165">
        <w:tc>
          <w:tcPr>
            <w:tcW w:w="648" w:type="dxa"/>
            <w:vAlign w:val="center"/>
          </w:tcPr>
          <w:p w:rsidR="009A7E72" w:rsidRPr="00C37071" w:rsidRDefault="00B152C6" w:rsidP="00635165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9A7E72" w:rsidRPr="00635165" w:rsidRDefault="00264C8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Р</w:t>
            </w:r>
            <w:r w:rsidR="009A7E72" w:rsidRPr="00635165">
              <w:rPr>
                <w:sz w:val="28"/>
                <w:szCs w:val="28"/>
              </w:rPr>
              <w:t>азработка и апробация моделей реализации «эффективного контракта» в дошкольных образовательных организациях дошкольного образования, включая разработку методики оплаты труда и критериев оценки деятельности различных категорий персонала организаций</w:t>
            </w:r>
          </w:p>
        </w:tc>
        <w:tc>
          <w:tcPr>
            <w:tcW w:w="698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62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</w:tr>
      <w:tr w:rsidR="009A7E72" w:rsidRPr="00C37071" w:rsidTr="00635165">
        <w:tc>
          <w:tcPr>
            <w:tcW w:w="648" w:type="dxa"/>
            <w:vAlign w:val="center"/>
          </w:tcPr>
          <w:p w:rsidR="009A7E72" w:rsidRPr="00C37071" w:rsidRDefault="00B152C6" w:rsidP="00635165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A7E72" w:rsidRPr="00635165" w:rsidRDefault="00264C8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9A7E72" w:rsidRPr="00635165">
              <w:rPr>
                <w:sz w:val="28"/>
                <w:szCs w:val="28"/>
              </w:rPr>
              <w:t xml:space="preserve">ланирование </w:t>
            </w:r>
            <w:r w:rsidR="009A7E72" w:rsidRPr="00635165">
              <w:rPr>
                <w:sz w:val="28"/>
                <w:szCs w:val="28"/>
              </w:rPr>
              <w:lastRenderedPageBreak/>
              <w:t>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698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lastRenderedPageBreak/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73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62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</w:tr>
    </w:tbl>
    <w:p w:rsidR="009A7E72" w:rsidRPr="00C37071" w:rsidRDefault="009A7E72" w:rsidP="009A7E72">
      <w:pPr>
        <w:jc w:val="center"/>
        <w:rPr>
          <w:b/>
        </w:rPr>
      </w:pPr>
    </w:p>
    <w:p w:rsidR="009A7E72" w:rsidRPr="00264C82" w:rsidRDefault="009A7E72" w:rsidP="009A7E72">
      <w:pPr>
        <w:jc w:val="center"/>
        <w:rPr>
          <w:b/>
          <w:sz w:val="28"/>
          <w:szCs w:val="28"/>
        </w:rPr>
      </w:pPr>
      <w:r w:rsidRPr="00264C82">
        <w:rPr>
          <w:b/>
          <w:sz w:val="28"/>
          <w:szCs w:val="28"/>
        </w:rPr>
        <w:t>Общее образование</w:t>
      </w:r>
    </w:p>
    <w:p w:rsidR="009A7E72" w:rsidRPr="00C37071" w:rsidRDefault="009A7E72" w:rsidP="009A7E72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720"/>
        <w:gridCol w:w="937"/>
        <w:gridCol w:w="937"/>
        <w:gridCol w:w="1087"/>
        <w:gridCol w:w="937"/>
        <w:gridCol w:w="1009"/>
        <w:gridCol w:w="1008"/>
        <w:gridCol w:w="937"/>
        <w:gridCol w:w="1008"/>
        <w:gridCol w:w="784"/>
        <w:gridCol w:w="700"/>
        <w:gridCol w:w="756"/>
      </w:tblGrid>
      <w:tr w:rsidR="009A7E72" w:rsidRPr="00C37071" w:rsidTr="00635165">
        <w:tc>
          <w:tcPr>
            <w:tcW w:w="648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Наименование мероприятий</w:t>
            </w:r>
          </w:p>
        </w:tc>
        <w:tc>
          <w:tcPr>
            <w:tcW w:w="2594" w:type="dxa"/>
            <w:gridSpan w:val="3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2013</w:t>
            </w:r>
          </w:p>
        </w:tc>
        <w:tc>
          <w:tcPr>
            <w:tcW w:w="3033" w:type="dxa"/>
            <w:gridSpan w:val="3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2014</w:t>
            </w:r>
          </w:p>
        </w:tc>
        <w:tc>
          <w:tcPr>
            <w:tcW w:w="2953" w:type="dxa"/>
            <w:gridSpan w:val="3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2015</w:t>
            </w:r>
          </w:p>
        </w:tc>
        <w:tc>
          <w:tcPr>
            <w:tcW w:w="784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2016</w:t>
            </w:r>
          </w:p>
        </w:tc>
        <w:tc>
          <w:tcPr>
            <w:tcW w:w="70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2017</w:t>
            </w:r>
          </w:p>
        </w:tc>
        <w:tc>
          <w:tcPr>
            <w:tcW w:w="756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2018</w:t>
            </w:r>
          </w:p>
        </w:tc>
      </w:tr>
      <w:tr w:rsidR="009A7E72" w:rsidRPr="00C37071" w:rsidTr="00635165">
        <w:trPr>
          <w:trHeight w:val="2475"/>
        </w:trPr>
        <w:tc>
          <w:tcPr>
            <w:tcW w:w="648" w:type="dxa"/>
            <w:vMerge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37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37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1087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37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1009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1008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37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1008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784" w:type="dxa"/>
            <w:textDirection w:val="btLr"/>
            <w:vAlign w:val="cente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00" w:type="dxa"/>
            <w:textDirection w:val="btLr"/>
            <w:vAlign w:val="cente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56" w:type="dxa"/>
            <w:textDirection w:val="btLr"/>
            <w:vAlign w:val="cente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Потребность</w:t>
            </w:r>
          </w:p>
        </w:tc>
      </w:tr>
      <w:tr w:rsidR="009A7E72" w:rsidRPr="00C37071" w:rsidTr="00635165">
        <w:tc>
          <w:tcPr>
            <w:tcW w:w="648" w:type="dxa"/>
            <w:vAlign w:val="center"/>
          </w:tcPr>
          <w:p w:rsidR="009A7E72" w:rsidRPr="00C37071" w:rsidRDefault="00B152C6" w:rsidP="00635165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9A7E72" w:rsidRPr="00635165" w:rsidRDefault="00264C8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9A7E72" w:rsidRPr="00635165">
              <w:rPr>
                <w:sz w:val="28"/>
                <w:szCs w:val="28"/>
              </w:rPr>
              <w:t xml:space="preserve">ланирование дополнительных </w:t>
            </w:r>
            <w:r w:rsidR="009A7E72" w:rsidRPr="00635165">
              <w:rPr>
                <w:sz w:val="28"/>
                <w:szCs w:val="28"/>
              </w:rPr>
              <w:lastRenderedPageBreak/>
              <w:t>расходов местных бюджетов на повышение оплаты труда педагогических работников общеобразовательных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2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lastRenderedPageBreak/>
              <w:t>0,0</w:t>
            </w:r>
          </w:p>
        </w:tc>
        <w:tc>
          <w:tcPr>
            <w:tcW w:w="937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37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87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37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09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08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37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08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84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0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56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</w:tr>
    </w:tbl>
    <w:p w:rsidR="009A7E72" w:rsidRPr="00C37071" w:rsidRDefault="009A7E72" w:rsidP="009A7E72">
      <w:pPr>
        <w:jc w:val="center"/>
      </w:pPr>
    </w:p>
    <w:p w:rsidR="009A7E72" w:rsidRPr="00C37071" w:rsidRDefault="009A7E72" w:rsidP="009A7E72">
      <w:pPr>
        <w:jc w:val="center"/>
      </w:pPr>
    </w:p>
    <w:p w:rsidR="009A7E72" w:rsidRPr="00264C82" w:rsidRDefault="009A7E72" w:rsidP="009A7E72">
      <w:pPr>
        <w:jc w:val="center"/>
        <w:rPr>
          <w:b/>
          <w:sz w:val="28"/>
          <w:szCs w:val="28"/>
        </w:rPr>
      </w:pPr>
      <w:r w:rsidRPr="00264C82">
        <w:rPr>
          <w:b/>
          <w:sz w:val="28"/>
          <w:szCs w:val="28"/>
        </w:rPr>
        <w:t>Дополнительное образование детей</w:t>
      </w:r>
    </w:p>
    <w:p w:rsidR="009A7E72" w:rsidRPr="00264C82" w:rsidRDefault="009A7E72" w:rsidP="009A7E72">
      <w:pPr>
        <w:jc w:val="center"/>
        <w:rPr>
          <w:b/>
          <w:sz w:val="28"/>
          <w:szCs w:val="28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700"/>
        <w:gridCol w:w="995"/>
        <w:gridCol w:w="908"/>
        <w:gridCol w:w="1092"/>
        <w:gridCol w:w="924"/>
        <w:gridCol w:w="995"/>
        <w:gridCol w:w="995"/>
        <w:gridCol w:w="995"/>
        <w:gridCol w:w="934"/>
        <w:gridCol w:w="826"/>
        <w:gridCol w:w="700"/>
        <w:gridCol w:w="770"/>
      </w:tblGrid>
      <w:tr w:rsidR="009A7E72" w:rsidRPr="00C37071" w:rsidTr="00635165">
        <w:tc>
          <w:tcPr>
            <w:tcW w:w="648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</w:rPr>
            </w:pPr>
            <w:r w:rsidRPr="00635165">
              <w:rPr>
                <w:b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9A7E72" w:rsidRPr="00635165" w:rsidRDefault="009A7E72" w:rsidP="00635165">
            <w:pPr>
              <w:jc w:val="center"/>
              <w:rPr>
                <w:b/>
                <w:sz w:val="28"/>
                <w:szCs w:val="28"/>
              </w:rPr>
            </w:pPr>
            <w:r w:rsidRPr="0063516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03" w:type="dxa"/>
            <w:gridSpan w:val="3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2013</w:t>
            </w:r>
          </w:p>
        </w:tc>
        <w:tc>
          <w:tcPr>
            <w:tcW w:w="3011" w:type="dxa"/>
            <w:gridSpan w:val="3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2014</w:t>
            </w:r>
          </w:p>
        </w:tc>
        <w:tc>
          <w:tcPr>
            <w:tcW w:w="2924" w:type="dxa"/>
            <w:gridSpan w:val="3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2015</w:t>
            </w:r>
          </w:p>
        </w:tc>
        <w:tc>
          <w:tcPr>
            <w:tcW w:w="826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2016</w:t>
            </w:r>
          </w:p>
        </w:tc>
        <w:tc>
          <w:tcPr>
            <w:tcW w:w="70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2017</w:t>
            </w:r>
          </w:p>
        </w:tc>
        <w:tc>
          <w:tcPr>
            <w:tcW w:w="77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635165">
              <w:rPr>
                <w:b/>
              </w:rPr>
              <w:t>2018</w:t>
            </w:r>
          </w:p>
        </w:tc>
      </w:tr>
      <w:tr w:rsidR="009A7E72" w:rsidRPr="00C37071" w:rsidTr="00635165">
        <w:trPr>
          <w:cantSplit/>
          <w:trHeight w:val="2129"/>
        </w:trPr>
        <w:tc>
          <w:tcPr>
            <w:tcW w:w="648" w:type="dxa"/>
            <w:vMerge/>
          </w:tcPr>
          <w:p w:rsidR="009A7E72" w:rsidRPr="00C37071" w:rsidRDefault="009A7E72" w:rsidP="00635165">
            <w:pPr>
              <w:jc w:val="center"/>
            </w:pPr>
          </w:p>
        </w:tc>
        <w:tc>
          <w:tcPr>
            <w:tcW w:w="3240" w:type="dxa"/>
            <w:vMerge/>
          </w:tcPr>
          <w:p w:rsidR="009A7E72" w:rsidRPr="00C37071" w:rsidRDefault="009A7E72" w:rsidP="00635165">
            <w:pPr>
              <w:jc w:val="center"/>
            </w:pPr>
          </w:p>
        </w:tc>
        <w:tc>
          <w:tcPr>
            <w:tcW w:w="700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95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08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1092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24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95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995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Консолидированный бюджет ТО</w:t>
            </w:r>
          </w:p>
        </w:tc>
        <w:tc>
          <w:tcPr>
            <w:tcW w:w="995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Планируемые внебюджетные средства</w:t>
            </w:r>
          </w:p>
        </w:tc>
        <w:tc>
          <w:tcPr>
            <w:tcW w:w="934" w:type="dxa"/>
            <w:textDirection w:val="btLr"/>
          </w:tcPr>
          <w:p w:rsidR="009A7E72" w:rsidRPr="00635165" w:rsidRDefault="009A7E72" w:rsidP="00635165">
            <w:pPr>
              <w:ind w:left="113" w:right="113"/>
              <w:jc w:val="center"/>
              <w:rPr>
                <w:b/>
              </w:rPr>
            </w:pPr>
            <w:r w:rsidRPr="00635165">
              <w:rPr>
                <w:b/>
              </w:rPr>
              <w:t>Дополнительная потребность</w:t>
            </w:r>
          </w:p>
        </w:tc>
        <w:tc>
          <w:tcPr>
            <w:tcW w:w="826" w:type="dxa"/>
            <w:textDirection w:val="btLr"/>
          </w:tcPr>
          <w:p w:rsidR="009A7E72" w:rsidRPr="00C37071" w:rsidRDefault="009A7E72" w:rsidP="00635165">
            <w:pPr>
              <w:ind w:left="113" w:right="113"/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00" w:type="dxa"/>
            <w:textDirection w:val="btLr"/>
          </w:tcPr>
          <w:p w:rsidR="009A7E72" w:rsidRPr="00C37071" w:rsidRDefault="009A7E72" w:rsidP="00635165">
            <w:pPr>
              <w:ind w:left="113" w:right="113"/>
            </w:pPr>
            <w:r w:rsidRPr="00635165">
              <w:rPr>
                <w:b/>
              </w:rPr>
              <w:t>Потребность</w:t>
            </w:r>
          </w:p>
        </w:tc>
        <w:tc>
          <w:tcPr>
            <w:tcW w:w="770" w:type="dxa"/>
            <w:textDirection w:val="btLr"/>
          </w:tcPr>
          <w:p w:rsidR="009A7E72" w:rsidRPr="00C37071" w:rsidRDefault="009A7E72" w:rsidP="00635165">
            <w:pPr>
              <w:ind w:left="113" w:right="113"/>
            </w:pPr>
            <w:r w:rsidRPr="00635165">
              <w:rPr>
                <w:b/>
              </w:rPr>
              <w:t>Потребность</w:t>
            </w:r>
          </w:p>
        </w:tc>
      </w:tr>
      <w:tr w:rsidR="009A7E72" w:rsidRPr="00C37071" w:rsidTr="00635165">
        <w:trPr>
          <w:cantSplit/>
          <w:trHeight w:val="2129"/>
        </w:trPr>
        <w:tc>
          <w:tcPr>
            <w:tcW w:w="648" w:type="dxa"/>
            <w:vAlign w:val="center"/>
          </w:tcPr>
          <w:p w:rsidR="009A7E72" w:rsidRPr="00635165" w:rsidRDefault="00B152C6" w:rsidP="0063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7E72" w:rsidRPr="00635165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9A7E72" w:rsidRPr="00635165" w:rsidRDefault="00264C82" w:rsidP="00635165">
            <w:pPr>
              <w:jc w:val="both"/>
              <w:rPr>
                <w:sz w:val="28"/>
                <w:szCs w:val="28"/>
              </w:rPr>
            </w:pPr>
            <w:r w:rsidRPr="00635165">
              <w:rPr>
                <w:sz w:val="28"/>
                <w:szCs w:val="28"/>
              </w:rPr>
              <w:t>П</w:t>
            </w:r>
            <w:r w:rsidR="009A7E72" w:rsidRPr="00635165">
              <w:rPr>
                <w:sz w:val="28"/>
                <w:szCs w:val="28"/>
              </w:rPr>
              <w:t>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0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95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08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1092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24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95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95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95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934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826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0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  <w:tc>
          <w:tcPr>
            <w:tcW w:w="770" w:type="dxa"/>
            <w:vAlign w:val="center"/>
          </w:tcPr>
          <w:p w:rsidR="009A7E72" w:rsidRPr="00C37071" w:rsidRDefault="009A7E72" w:rsidP="00635165">
            <w:pPr>
              <w:jc w:val="center"/>
            </w:pPr>
            <w:r w:rsidRPr="00C37071">
              <w:t>0,0</w:t>
            </w:r>
          </w:p>
        </w:tc>
      </w:tr>
    </w:tbl>
    <w:p w:rsidR="00B07CD2" w:rsidRPr="00C37071" w:rsidRDefault="00B07CD2" w:rsidP="009621D3"/>
    <w:sectPr w:rsidR="00B07CD2" w:rsidRPr="00C37071" w:rsidSect="009621D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83" w:rsidRDefault="007E2E83">
      <w:r>
        <w:separator/>
      </w:r>
    </w:p>
  </w:endnote>
  <w:endnote w:type="continuationSeparator" w:id="0">
    <w:p w:rsidR="007E2E83" w:rsidRDefault="007E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C2" w:rsidRDefault="000E40C2" w:rsidP="006A25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0C2" w:rsidRDefault="000E40C2" w:rsidP="008A1D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C2" w:rsidRDefault="000E40C2" w:rsidP="006A25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CC3">
      <w:rPr>
        <w:rStyle w:val="a5"/>
        <w:noProof/>
      </w:rPr>
      <w:t>1</w:t>
    </w:r>
    <w:r>
      <w:rPr>
        <w:rStyle w:val="a5"/>
      </w:rPr>
      <w:fldChar w:fldCharType="end"/>
    </w:r>
  </w:p>
  <w:p w:rsidR="000E40C2" w:rsidRDefault="000E40C2" w:rsidP="008A1D9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83" w:rsidRDefault="007E2E83">
      <w:r>
        <w:separator/>
      </w:r>
    </w:p>
  </w:footnote>
  <w:footnote w:type="continuationSeparator" w:id="0">
    <w:p w:rsidR="007E2E83" w:rsidRDefault="007E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C4C"/>
    <w:multiLevelType w:val="hybridMultilevel"/>
    <w:tmpl w:val="C40CB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4226B"/>
    <w:multiLevelType w:val="hybridMultilevel"/>
    <w:tmpl w:val="37DEB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02EE4"/>
    <w:multiLevelType w:val="hybridMultilevel"/>
    <w:tmpl w:val="5896E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0175D"/>
    <w:multiLevelType w:val="hybridMultilevel"/>
    <w:tmpl w:val="F5D4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597"/>
    <w:multiLevelType w:val="hybridMultilevel"/>
    <w:tmpl w:val="2EAA9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0D7E"/>
    <w:multiLevelType w:val="hybridMultilevel"/>
    <w:tmpl w:val="96B05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042007"/>
    <w:multiLevelType w:val="hybridMultilevel"/>
    <w:tmpl w:val="E2F21E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8333F1"/>
    <w:multiLevelType w:val="hybridMultilevel"/>
    <w:tmpl w:val="F078E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16484"/>
    <w:multiLevelType w:val="hybridMultilevel"/>
    <w:tmpl w:val="CF6E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F73DE"/>
    <w:multiLevelType w:val="hybridMultilevel"/>
    <w:tmpl w:val="2170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86AD1"/>
    <w:multiLevelType w:val="hybridMultilevel"/>
    <w:tmpl w:val="33743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34A9A"/>
    <w:multiLevelType w:val="hybridMultilevel"/>
    <w:tmpl w:val="FF9A5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13BC3"/>
    <w:multiLevelType w:val="hybridMultilevel"/>
    <w:tmpl w:val="C83C4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33397"/>
    <w:multiLevelType w:val="hybridMultilevel"/>
    <w:tmpl w:val="2CA6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C59B6"/>
    <w:multiLevelType w:val="hybridMultilevel"/>
    <w:tmpl w:val="E79CD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7C0"/>
    <w:rsid w:val="00001287"/>
    <w:rsid w:val="0000145C"/>
    <w:rsid w:val="00080E1B"/>
    <w:rsid w:val="000E40C2"/>
    <w:rsid w:val="001358FF"/>
    <w:rsid w:val="0018464E"/>
    <w:rsid w:val="00264C82"/>
    <w:rsid w:val="0027385E"/>
    <w:rsid w:val="00295292"/>
    <w:rsid w:val="002A5ED3"/>
    <w:rsid w:val="002D06D5"/>
    <w:rsid w:val="002E528C"/>
    <w:rsid w:val="002F2794"/>
    <w:rsid w:val="0032692C"/>
    <w:rsid w:val="003359FF"/>
    <w:rsid w:val="00355EAD"/>
    <w:rsid w:val="003C0D46"/>
    <w:rsid w:val="003F3BBB"/>
    <w:rsid w:val="003F55F1"/>
    <w:rsid w:val="004341FB"/>
    <w:rsid w:val="004B583B"/>
    <w:rsid w:val="004C7582"/>
    <w:rsid w:val="004F511B"/>
    <w:rsid w:val="00515B8D"/>
    <w:rsid w:val="005B17C0"/>
    <w:rsid w:val="005E3728"/>
    <w:rsid w:val="00606DB8"/>
    <w:rsid w:val="00635165"/>
    <w:rsid w:val="00665B94"/>
    <w:rsid w:val="00682886"/>
    <w:rsid w:val="006A2564"/>
    <w:rsid w:val="006D3AB2"/>
    <w:rsid w:val="00722719"/>
    <w:rsid w:val="007401E0"/>
    <w:rsid w:val="00743741"/>
    <w:rsid w:val="00754F21"/>
    <w:rsid w:val="007E2E83"/>
    <w:rsid w:val="0087072F"/>
    <w:rsid w:val="008777D0"/>
    <w:rsid w:val="008953FD"/>
    <w:rsid w:val="008A1D9F"/>
    <w:rsid w:val="008B50FB"/>
    <w:rsid w:val="008D0CE5"/>
    <w:rsid w:val="008E68CF"/>
    <w:rsid w:val="008F5E44"/>
    <w:rsid w:val="00904E4E"/>
    <w:rsid w:val="0092549E"/>
    <w:rsid w:val="00946774"/>
    <w:rsid w:val="009621D3"/>
    <w:rsid w:val="0099265A"/>
    <w:rsid w:val="009A7E72"/>
    <w:rsid w:val="00A27698"/>
    <w:rsid w:val="00A81F76"/>
    <w:rsid w:val="00AC3EAE"/>
    <w:rsid w:val="00AD6D5B"/>
    <w:rsid w:val="00B07CD2"/>
    <w:rsid w:val="00B152C6"/>
    <w:rsid w:val="00B27AC4"/>
    <w:rsid w:val="00B31D3D"/>
    <w:rsid w:val="00B869D1"/>
    <w:rsid w:val="00BA36FB"/>
    <w:rsid w:val="00BC30A9"/>
    <w:rsid w:val="00BD20E0"/>
    <w:rsid w:val="00BE512A"/>
    <w:rsid w:val="00BE6601"/>
    <w:rsid w:val="00C37071"/>
    <w:rsid w:val="00C60E37"/>
    <w:rsid w:val="00C74874"/>
    <w:rsid w:val="00C80216"/>
    <w:rsid w:val="00CE7CC3"/>
    <w:rsid w:val="00CF5FAE"/>
    <w:rsid w:val="00D17C30"/>
    <w:rsid w:val="00D55119"/>
    <w:rsid w:val="00DA332B"/>
    <w:rsid w:val="00DF0869"/>
    <w:rsid w:val="00E33C54"/>
    <w:rsid w:val="00E43216"/>
    <w:rsid w:val="00E44388"/>
    <w:rsid w:val="00E474C4"/>
    <w:rsid w:val="00ED1B79"/>
    <w:rsid w:val="00EE7558"/>
    <w:rsid w:val="00F025D5"/>
    <w:rsid w:val="00F3715A"/>
    <w:rsid w:val="00F60104"/>
    <w:rsid w:val="00F633E8"/>
    <w:rsid w:val="00FA7CDE"/>
    <w:rsid w:val="00FC2E65"/>
    <w:rsid w:val="00FC7569"/>
    <w:rsid w:val="00FF18AE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rsid w:val="008A1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1D9F"/>
  </w:style>
  <w:style w:type="paragraph" w:styleId="a6">
    <w:name w:val="header"/>
    <w:basedOn w:val="a"/>
    <w:rsid w:val="00E474C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D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Тюмени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Тренина Ольга Владимировна</dc:creator>
  <cp:lastModifiedBy>fIL</cp:lastModifiedBy>
  <cp:revision>2</cp:revision>
  <cp:lastPrinted>2013-05-16T11:29:00Z</cp:lastPrinted>
  <dcterms:created xsi:type="dcterms:W3CDTF">2013-06-04T15:51:00Z</dcterms:created>
  <dcterms:modified xsi:type="dcterms:W3CDTF">2013-06-04T15:51:00Z</dcterms:modified>
</cp:coreProperties>
</file>